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03" w:rsidRDefault="009D6403"/>
    <w:p w:rsidR="00A90F0E" w:rsidRDefault="00A90F0E"/>
    <w:p w:rsidR="00417D2E" w:rsidRDefault="00E06E16">
      <w:r>
        <w:rPr>
          <w:noProof/>
          <w:lang w:val="es-MX" w:eastAsia="es-MX"/>
        </w:rPr>
        <mc:AlternateContent>
          <mc:Choice Requires="wps">
            <w:drawing>
              <wp:anchor distT="0" distB="0" distL="114300" distR="114300" simplePos="0" relativeHeight="251658240" behindDoc="0" locked="0" layoutInCell="1" allowOverlap="1" wp14:anchorId="621DC736" wp14:editId="2B704B5E">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417D2E" w:rsidRPr="008E3544" w:rsidRDefault="00A31955"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w:t>
                            </w:r>
                            <w:r w:rsidR="00F20CF9" w:rsidRPr="008E3544">
                              <w:rPr>
                                <w:rFonts w:asciiTheme="minorHAnsi" w:hAnsiTheme="minorHAnsi"/>
                                <w:b/>
                                <w:i/>
                                <w14:glow w14:rad="0">
                                  <w14:srgbClr w14:val="000000">
                                    <w14:alpha w14:val="28000"/>
                                  </w14:srgbClr>
                                </w14:glow>
                              </w:rPr>
                              <w:t>@ Docente</w:t>
                            </w:r>
                            <w:r w:rsidR="00417D2E" w:rsidRPr="008E3544">
                              <w:rPr>
                                <w:rFonts w:asciiTheme="minorHAnsi" w:hAnsiTheme="minorHAnsi"/>
                                <w:b/>
                                <w14:glow w14:rad="0">
                                  <w14:srgbClr w14:val="000000">
                                    <w14:alpha w14:val="28000"/>
                                  </w14:srgbClr>
                                </w14:glow>
                              </w:rPr>
                              <w:t>: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w:t>
                            </w:r>
                            <w:r w:rsidR="00AA1F5C" w:rsidRPr="008E3544">
                              <w:rPr>
                                <w:rFonts w:asciiTheme="minorHAnsi" w:hAnsiTheme="minorHAnsi"/>
                                <w:b/>
                                <w14:glow w14:rad="0">
                                  <w14:srgbClr w14:val="000000">
                                    <w14:alpha w14:val="28000"/>
                                  </w14:srgbClr>
                                </w14:glow>
                              </w:rPr>
                              <w:t xml:space="preserve"> y la forma en que se hará la reposición</w:t>
                            </w:r>
                            <w:r w:rsidR="00417D2E" w:rsidRPr="008E3544">
                              <w:rPr>
                                <w:rFonts w:asciiTheme="minorHAnsi" w:hAnsiTheme="minorHAnsi"/>
                                <w:b/>
                                <w14:glow w14:rad="0">
                                  <w14:srgbClr w14:val="000000">
                                    <w14:alpha w14:val="28000"/>
                                  </w14:srgbClr>
                                </w14:glow>
                              </w:rPr>
                              <w:t xml:space="preserve">.  </w:t>
                            </w:r>
                          </w:p>
                          <w:p w:rsidR="00417D2E" w:rsidRPr="008E3544" w:rsidRDefault="00417D2E" w:rsidP="00880CC2">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417D2E" w:rsidRPr="008E3544" w:rsidRDefault="00A31955"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w:t>
                      </w:r>
                      <w:r w:rsidR="00F20CF9" w:rsidRPr="008E3544">
                        <w:rPr>
                          <w:rFonts w:asciiTheme="minorHAnsi" w:hAnsiTheme="minorHAnsi"/>
                          <w:b/>
                          <w:i/>
                          <w14:glow w14:rad="0">
                            <w14:srgbClr w14:val="000000">
                              <w14:alpha w14:val="28000"/>
                            </w14:srgbClr>
                          </w14:glow>
                        </w:rPr>
                        <w:t>@ Docente</w:t>
                      </w:r>
                      <w:r w:rsidR="00417D2E" w:rsidRPr="008E3544">
                        <w:rPr>
                          <w:rFonts w:asciiTheme="minorHAnsi" w:hAnsiTheme="minorHAnsi"/>
                          <w:b/>
                          <w14:glow w14:rad="0">
                            <w14:srgbClr w14:val="000000">
                              <w14:alpha w14:val="28000"/>
                            </w14:srgbClr>
                          </w14:glow>
                        </w:rPr>
                        <w:t>: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w:t>
                      </w:r>
                      <w:r w:rsidR="00AA1F5C" w:rsidRPr="008E3544">
                        <w:rPr>
                          <w:rFonts w:asciiTheme="minorHAnsi" w:hAnsiTheme="minorHAnsi"/>
                          <w:b/>
                          <w14:glow w14:rad="0">
                            <w14:srgbClr w14:val="000000">
                              <w14:alpha w14:val="28000"/>
                            </w14:srgbClr>
                          </w14:glow>
                        </w:rPr>
                        <w:t xml:space="preserve"> y la forma en que se hará la reposición</w:t>
                      </w:r>
                      <w:r w:rsidR="00417D2E" w:rsidRPr="008E3544">
                        <w:rPr>
                          <w:rFonts w:asciiTheme="minorHAnsi" w:hAnsiTheme="minorHAnsi"/>
                          <w:b/>
                          <w14:glow w14:rad="0">
                            <w14:srgbClr w14:val="000000">
                              <w14:alpha w14:val="28000"/>
                            </w14:srgbClr>
                          </w14:glow>
                        </w:rPr>
                        <w:t xml:space="preserve">.  </w:t>
                      </w:r>
                    </w:p>
                    <w:p w:rsidR="00417D2E" w:rsidRPr="008E3544" w:rsidRDefault="00417D2E" w:rsidP="00880CC2">
                      <w:pPr>
                        <w:jc w:val="both"/>
                        <w:rPr>
                          <w:color w:val="FFFFFF" w:themeColor="background1"/>
                          <w14:glow w14:rad="0">
                            <w14:srgbClr w14:val="000000">
                              <w14:alpha w14:val="28000"/>
                            </w14:srgbClr>
                          </w14:glow>
                        </w:rPr>
                      </w:pPr>
                    </w:p>
                  </w:txbxContent>
                </v:textbox>
              </v:shape>
            </w:pict>
          </mc:Fallback>
        </mc:AlternateConten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969"/>
        <w:gridCol w:w="2127"/>
        <w:gridCol w:w="1134"/>
        <w:gridCol w:w="1134"/>
        <w:gridCol w:w="1559"/>
        <w:gridCol w:w="2551"/>
      </w:tblGrid>
      <w:tr w:rsidR="005F1F85" w:rsidRPr="00F12199" w:rsidTr="008E354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2"/>
            <w:shd w:val="clear" w:color="auto" w:fill="auto"/>
          </w:tcPr>
          <w:p w:rsidR="005F1F85" w:rsidRPr="001268FE" w:rsidRDefault="00457DC5" w:rsidP="00FB0F30">
            <w:pPr>
              <w:jc w:val="center"/>
              <w:rPr>
                <w:rFonts w:ascii="Arial" w:hAnsi="Arial" w:cs="Arial"/>
                <w:szCs w:val="20"/>
              </w:rPr>
            </w:pPr>
            <w:r>
              <w:rPr>
                <w:rFonts w:ascii="Arial" w:hAnsi="Arial" w:cs="Arial"/>
                <w:szCs w:val="20"/>
              </w:rPr>
              <w:t>ADMINISTRACION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gridSpan w:val="2"/>
            <w:shd w:val="clear" w:color="auto" w:fill="auto"/>
          </w:tcPr>
          <w:p w:rsidR="005F1F85" w:rsidRPr="001268FE" w:rsidRDefault="00457DC5" w:rsidP="00FB0F30">
            <w:pPr>
              <w:jc w:val="center"/>
              <w:rPr>
                <w:rFonts w:ascii="Arial" w:hAnsi="Arial" w:cs="Arial"/>
                <w:szCs w:val="20"/>
              </w:rPr>
            </w:pPr>
            <w:r>
              <w:rPr>
                <w:rFonts w:ascii="Arial" w:hAnsi="Arial" w:cs="Arial"/>
                <w:szCs w:val="20"/>
              </w:rPr>
              <w:t>CIENCIAS ADMINISTRATIVAS Y CONTABLES</w:t>
            </w:r>
          </w:p>
        </w:tc>
      </w:tr>
      <w:tr w:rsidR="008A2303" w:rsidRPr="00F12199" w:rsidTr="008E354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2"/>
            <w:shd w:val="clear" w:color="auto" w:fill="auto"/>
          </w:tcPr>
          <w:p w:rsidR="008A2303" w:rsidRPr="001268FE" w:rsidRDefault="008875DF" w:rsidP="00FB0F30">
            <w:pPr>
              <w:jc w:val="center"/>
              <w:rPr>
                <w:rFonts w:ascii="Arial" w:hAnsi="Arial" w:cs="Arial"/>
                <w:szCs w:val="20"/>
              </w:rPr>
            </w:pPr>
            <w:r>
              <w:rPr>
                <w:rFonts w:ascii="Arial" w:hAnsi="Arial" w:cs="Arial"/>
                <w:szCs w:val="20"/>
              </w:rPr>
              <w:t>No aplica</w:t>
            </w: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gridSpan w:val="2"/>
            <w:shd w:val="clear" w:color="auto" w:fill="auto"/>
          </w:tcPr>
          <w:p w:rsidR="008A2303" w:rsidRPr="001268FE" w:rsidRDefault="00F52019" w:rsidP="00FB0F30">
            <w:pPr>
              <w:jc w:val="center"/>
              <w:rPr>
                <w:rFonts w:ascii="Arial" w:hAnsi="Arial" w:cs="Arial"/>
                <w:szCs w:val="20"/>
              </w:rPr>
            </w:pPr>
            <w:r>
              <w:rPr>
                <w:rFonts w:ascii="Arial" w:hAnsi="Arial" w:cs="Arial"/>
                <w:szCs w:val="20"/>
              </w:rPr>
              <w:t>CENTRO</w:t>
            </w: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2"/>
          </w:tcPr>
          <w:p w:rsidR="00A82FC5" w:rsidRPr="001268FE" w:rsidRDefault="008B1A76" w:rsidP="00FB0F30">
            <w:pPr>
              <w:rPr>
                <w:rFonts w:ascii="Arial" w:hAnsi="Arial" w:cs="Arial"/>
                <w:b/>
                <w:szCs w:val="16"/>
              </w:rPr>
            </w:pPr>
            <w:r>
              <w:rPr>
                <w:rFonts w:ascii="Arial" w:hAnsi="Arial" w:cs="Arial"/>
                <w:b/>
                <w:szCs w:val="16"/>
              </w:rPr>
              <w:t>FORMULACIÓN Y EVALUACIÓN DE PROYECTOS</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gridSpan w:val="2"/>
          </w:tcPr>
          <w:p w:rsidR="00A82FC5" w:rsidRPr="001268FE" w:rsidRDefault="008B1A76" w:rsidP="00FB0F30">
            <w:pPr>
              <w:rPr>
                <w:rFonts w:ascii="Arial" w:hAnsi="Arial" w:cs="Arial"/>
                <w:b/>
                <w:szCs w:val="16"/>
              </w:rPr>
            </w:pPr>
            <w:r>
              <w:rPr>
                <w:rFonts w:ascii="Arial" w:hAnsi="Arial" w:cs="Arial"/>
                <w:b/>
                <w:szCs w:val="16"/>
              </w:rPr>
              <w:t>ECONÓMICA</w:t>
            </w: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2"/>
          </w:tcPr>
          <w:p w:rsidR="00A82FC5" w:rsidRPr="001268FE" w:rsidRDefault="00F52019" w:rsidP="00FB0F30">
            <w:pPr>
              <w:rPr>
                <w:rFonts w:ascii="Arial" w:hAnsi="Arial" w:cs="Arial"/>
                <w:b/>
                <w:szCs w:val="16"/>
              </w:rPr>
            </w:pPr>
            <w:r>
              <w:rPr>
                <w:rFonts w:ascii="Arial" w:hAnsi="Arial" w:cs="Arial"/>
                <w:b/>
                <w:szCs w:val="16"/>
              </w:rPr>
              <w:t>NANCY PATRICIA GARCIA PACHECO</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gridSpan w:val="2"/>
          </w:tcPr>
          <w:p w:rsidR="00A82FC5" w:rsidRPr="001268FE" w:rsidRDefault="008B1A76" w:rsidP="00FB0F30">
            <w:pPr>
              <w:rPr>
                <w:rFonts w:ascii="Arial" w:hAnsi="Arial" w:cs="Arial"/>
                <w:b/>
                <w:szCs w:val="16"/>
              </w:rPr>
            </w:pPr>
            <w:r>
              <w:rPr>
                <w:rFonts w:ascii="Arial" w:hAnsi="Arial" w:cs="Arial"/>
                <w:b/>
                <w:szCs w:val="16"/>
              </w:rPr>
              <w:t>2015-2</w:t>
            </w:r>
            <w:r w:rsidR="00F52019">
              <w:rPr>
                <w:rFonts w:ascii="Arial" w:hAnsi="Arial" w:cs="Arial"/>
                <w:b/>
                <w:szCs w:val="16"/>
              </w:rPr>
              <w:t>0</w:t>
            </w:r>
          </w:p>
        </w:tc>
      </w:tr>
      <w:tr w:rsidR="00D11CC5" w:rsidRPr="00F12199" w:rsidTr="00A90F0E">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r w:rsidRPr="009F7583">
              <w:rPr>
                <w:rFonts w:ascii="Arial" w:hAnsi="Arial" w:cs="Arial"/>
                <w:b/>
                <w:color w:val="FFFFFF" w:themeColor="background1"/>
                <w:sz w:val="18"/>
                <w:szCs w:val="20"/>
              </w:rPr>
              <w:t xml:space="preserve"> </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505" w:type="dxa"/>
            <w:gridSpan w:val="5"/>
            <w:shd w:val="clear" w:color="auto" w:fill="auto"/>
            <w:vAlign w:val="center"/>
          </w:tcPr>
          <w:p w:rsidR="00FE05CF" w:rsidRPr="000647A1" w:rsidRDefault="00FE05CF" w:rsidP="00FE05CF">
            <w:pPr>
              <w:jc w:val="both"/>
              <w:rPr>
                <w:rFonts w:ascii="Arial" w:hAnsi="Arial" w:cs="Arial"/>
                <w:b/>
                <w:bCs/>
                <w:sz w:val="22"/>
                <w:szCs w:val="22"/>
              </w:rPr>
            </w:pPr>
            <w:r w:rsidRPr="000647A1">
              <w:rPr>
                <w:rFonts w:ascii="Arial" w:hAnsi="Arial" w:cs="Arial"/>
                <w:b/>
                <w:bCs/>
                <w:sz w:val="22"/>
                <w:szCs w:val="22"/>
              </w:rPr>
              <w:t>¿Cuál será la temática y el enfoque de la materia durante el primer semestre de Administración de Emp</w:t>
            </w:r>
            <w:r>
              <w:rPr>
                <w:rFonts w:ascii="Arial" w:hAnsi="Arial" w:cs="Arial"/>
                <w:b/>
                <w:bCs/>
                <w:sz w:val="22"/>
                <w:szCs w:val="22"/>
              </w:rPr>
              <w:t>resas? ¿Es necesario conocer la formulación y evaluación de proyectos</w:t>
            </w:r>
            <w:r w:rsidRPr="000647A1">
              <w:rPr>
                <w:rFonts w:ascii="Arial" w:hAnsi="Arial" w:cs="Arial"/>
                <w:b/>
                <w:bCs/>
                <w:sz w:val="22"/>
                <w:szCs w:val="22"/>
              </w:rPr>
              <w:t xml:space="preserve"> para los futuros Administradores de Empresas?</w:t>
            </w:r>
          </w:p>
          <w:p w:rsidR="00D11CC5" w:rsidRPr="003A13C9" w:rsidRDefault="00D11CC5" w:rsidP="00A735B6">
            <w:pPr>
              <w:jc w:val="both"/>
              <w:rPr>
                <w:rFonts w:ascii="Arial" w:hAnsi="Arial" w:cs="Arial"/>
                <w:b/>
                <w:bCs/>
                <w:color w:val="000000"/>
                <w:szCs w:val="20"/>
              </w:rPr>
            </w:pPr>
          </w:p>
        </w:tc>
      </w:tr>
      <w:tr w:rsidR="00D11CC5" w:rsidRPr="00F12199" w:rsidTr="00A90F0E">
        <w:trPr>
          <w:trHeight w:val="426"/>
        </w:trPr>
        <w:tc>
          <w:tcPr>
            <w:tcW w:w="1809" w:type="dxa"/>
            <w:gridSpan w:val="2"/>
            <w:vMerge/>
            <w:shd w:val="clear" w:color="auto" w:fill="548DD4" w:themeFill="text2" w:themeFillTint="99"/>
            <w:vAlign w:val="center"/>
          </w:tcPr>
          <w:p w:rsidR="00D11CC5" w:rsidRDefault="00D11CC5" w:rsidP="00FB0F30">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505" w:type="dxa"/>
            <w:gridSpan w:val="5"/>
            <w:shd w:val="clear" w:color="auto" w:fill="auto"/>
            <w:vAlign w:val="center"/>
          </w:tcPr>
          <w:p w:rsidR="00A735B6" w:rsidRPr="00D96C0C" w:rsidRDefault="00A735B6" w:rsidP="00A735B6">
            <w:pPr>
              <w:jc w:val="both"/>
              <w:rPr>
                <w:rFonts w:ascii="Arial" w:hAnsi="Arial" w:cs="Arial"/>
                <w:bCs/>
                <w:color w:val="000000"/>
                <w:sz w:val="22"/>
                <w:szCs w:val="22"/>
              </w:rPr>
            </w:pPr>
          </w:p>
          <w:p w:rsidR="00D11CC5" w:rsidRPr="00D96C0C" w:rsidRDefault="000D1DB1" w:rsidP="00A735B6">
            <w:pPr>
              <w:jc w:val="both"/>
              <w:rPr>
                <w:rFonts w:ascii="Arial" w:hAnsi="Arial" w:cs="Arial"/>
                <w:b/>
                <w:bCs/>
                <w:color w:val="000000"/>
                <w:sz w:val="22"/>
                <w:szCs w:val="22"/>
              </w:rPr>
            </w:pPr>
            <w:r w:rsidRPr="00D96C0C">
              <w:rPr>
                <w:rFonts w:ascii="Arial" w:hAnsi="Arial" w:cs="Arial"/>
                <w:b/>
                <w:bCs/>
                <w:color w:val="000000"/>
                <w:sz w:val="22"/>
                <w:szCs w:val="22"/>
              </w:rPr>
              <w:t>Propositivas, valorativas, interpretativas</w:t>
            </w:r>
          </w:p>
        </w:tc>
      </w:tr>
      <w:tr w:rsidR="00D11CC5" w:rsidRPr="00F12199" w:rsidTr="00A90F0E">
        <w:trPr>
          <w:trHeight w:val="390"/>
        </w:trPr>
        <w:tc>
          <w:tcPr>
            <w:tcW w:w="1809" w:type="dxa"/>
            <w:gridSpan w:val="2"/>
            <w:vMerge/>
            <w:shd w:val="clear" w:color="auto" w:fill="548DD4" w:themeFill="text2" w:themeFillTint="99"/>
            <w:vAlign w:val="center"/>
          </w:tcPr>
          <w:p w:rsidR="00D11CC5" w:rsidRDefault="00D11CC5" w:rsidP="00FB0F30">
            <w:pPr>
              <w:jc w:val="center"/>
              <w:rPr>
                <w:rFonts w:ascii="Arial" w:hAnsi="Arial" w:cs="Arial"/>
                <w:b/>
                <w:sz w:val="18"/>
                <w:szCs w:val="20"/>
              </w:rPr>
            </w:pPr>
          </w:p>
        </w:tc>
        <w:tc>
          <w:tcPr>
            <w:tcW w:w="396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505" w:type="dxa"/>
            <w:gridSpan w:val="5"/>
            <w:shd w:val="clear" w:color="auto" w:fill="auto"/>
            <w:vAlign w:val="center"/>
          </w:tcPr>
          <w:p w:rsidR="00217029" w:rsidRPr="00D96C0C" w:rsidRDefault="00217029" w:rsidP="00217029">
            <w:pPr>
              <w:jc w:val="both"/>
              <w:rPr>
                <w:rFonts w:ascii="Arial" w:hAnsi="Arial" w:cs="Arial"/>
                <w:bCs/>
                <w:sz w:val="22"/>
                <w:szCs w:val="22"/>
              </w:rPr>
            </w:pPr>
          </w:p>
          <w:p w:rsidR="00A95010" w:rsidRPr="00A95010" w:rsidRDefault="00A95010" w:rsidP="00A95010">
            <w:pPr>
              <w:jc w:val="both"/>
              <w:rPr>
                <w:rFonts w:ascii="Arial" w:hAnsi="Arial" w:cs="Arial"/>
                <w:color w:val="0F243E" w:themeColor="text2" w:themeShade="80"/>
                <w:sz w:val="22"/>
                <w:szCs w:val="22"/>
              </w:rPr>
            </w:pPr>
            <w:r w:rsidRPr="00A95010">
              <w:rPr>
                <w:rFonts w:ascii="Arial" w:hAnsi="Arial" w:cs="Arial"/>
                <w:b/>
                <w:color w:val="0F243E" w:themeColor="text2" w:themeShade="80"/>
                <w:sz w:val="22"/>
                <w:szCs w:val="22"/>
              </w:rPr>
              <w:t xml:space="preserve">La aplicación de los  conocimientos, habilidades, herramientas y técnicas investigativas, en la formulación y evaluación  de proyectos, constituyen un esfuerzo, que debe  reunir los atributos: Único,  Temporal, Espacial; Objetivos, Actividades, Beneficiarios; Interdisciplinariedad y Condiciones de contexto: económica, </w:t>
            </w:r>
            <w:r w:rsidRPr="00D96C0C">
              <w:rPr>
                <w:rFonts w:ascii="Arial" w:hAnsi="Arial" w:cs="Arial"/>
                <w:b/>
                <w:color w:val="0F243E" w:themeColor="text2" w:themeShade="80"/>
                <w:sz w:val="22"/>
                <w:szCs w:val="22"/>
              </w:rPr>
              <w:t>política</w:t>
            </w:r>
            <w:r w:rsidRPr="00A95010">
              <w:rPr>
                <w:rFonts w:ascii="Arial" w:hAnsi="Arial" w:cs="Arial"/>
                <w:b/>
                <w:color w:val="0F243E" w:themeColor="text2" w:themeShade="80"/>
                <w:sz w:val="22"/>
                <w:szCs w:val="22"/>
              </w:rPr>
              <w:t>, normativas y sociales</w:t>
            </w:r>
            <w:r w:rsidRPr="00A95010">
              <w:rPr>
                <w:rFonts w:ascii="Arial" w:hAnsi="Arial" w:cs="Arial"/>
                <w:color w:val="0F243E" w:themeColor="text2" w:themeShade="80"/>
                <w:sz w:val="22"/>
                <w:szCs w:val="22"/>
              </w:rPr>
              <w:t>.</w:t>
            </w:r>
          </w:p>
          <w:p w:rsidR="00217029" w:rsidRPr="00D96C0C" w:rsidRDefault="00217029" w:rsidP="00217029">
            <w:pPr>
              <w:jc w:val="both"/>
              <w:rPr>
                <w:rFonts w:ascii="Arial" w:hAnsi="Arial" w:cs="Arial"/>
                <w:bCs/>
                <w:sz w:val="22"/>
                <w:szCs w:val="22"/>
              </w:rPr>
            </w:pPr>
          </w:p>
          <w:p w:rsidR="00217029" w:rsidRPr="00D96C0C" w:rsidRDefault="00217029" w:rsidP="00217029">
            <w:pPr>
              <w:jc w:val="both"/>
              <w:rPr>
                <w:rFonts w:ascii="Arial" w:hAnsi="Arial" w:cs="Arial"/>
                <w:b/>
                <w:bCs/>
                <w:color w:val="C00000"/>
                <w:sz w:val="22"/>
                <w:szCs w:val="22"/>
              </w:rPr>
            </w:pPr>
          </w:p>
        </w:tc>
      </w:tr>
      <w:tr w:rsidR="006B403B" w:rsidRPr="00F12199" w:rsidTr="00CF27C7">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96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r w:rsidR="00CA3704">
              <w:rPr>
                <w:rFonts w:ascii="Arial" w:hAnsi="Arial" w:cs="Arial"/>
                <w:b/>
                <w:color w:val="FFFFFF" w:themeColor="background1"/>
                <w:sz w:val="18"/>
                <w:szCs w:val="20"/>
              </w:rPr>
              <w:t>A DESARROLLAR</w:t>
            </w:r>
          </w:p>
        </w:tc>
        <w:tc>
          <w:tcPr>
            <w:tcW w:w="3261" w:type="dxa"/>
            <w:gridSpan w:val="2"/>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693"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2551" w:type="dxa"/>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BE4942" w:rsidTr="00CF27C7">
        <w:trPr>
          <w:trHeight w:val="562"/>
        </w:trPr>
        <w:tc>
          <w:tcPr>
            <w:tcW w:w="959" w:type="dxa"/>
            <w:shd w:val="clear" w:color="auto" w:fill="auto"/>
            <w:vAlign w:val="center"/>
          </w:tcPr>
          <w:p w:rsidR="006B403B" w:rsidRPr="00BE4942" w:rsidRDefault="002B3620" w:rsidP="00FB0F30">
            <w:pPr>
              <w:jc w:val="center"/>
              <w:rPr>
                <w:rFonts w:ascii="Arial" w:hAnsi="Arial" w:cs="Arial"/>
                <w:sz w:val="22"/>
                <w:szCs w:val="22"/>
              </w:rPr>
            </w:pPr>
            <w:bookmarkStart w:id="0" w:name="_GoBack" w:colFirst="1" w:colLast="4"/>
            <w:r>
              <w:rPr>
                <w:rFonts w:ascii="Arial" w:hAnsi="Arial" w:cs="Arial"/>
                <w:sz w:val="22"/>
                <w:szCs w:val="22"/>
              </w:rPr>
              <w:t xml:space="preserve">Agosto 3 </w:t>
            </w:r>
            <w:r w:rsidR="00200CC4" w:rsidRPr="00BE4942">
              <w:rPr>
                <w:rFonts w:ascii="Arial" w:hAnsi="Arial" w:cs="Arial"/>
                <w:sz w:val="22"/>
                <w:szCs w:val="22"/>
              </w:rPr>
              <w:t>/15</w:t>
            </w:r>
          </w:p>
        </w:tc>
        <w:tc>
          <w:tcPr>
            <w:tcW w:w="850" w:type="dxa"/>
            <w:shd w:val="clear" w:color="auto" w:fill="auto"/>
            <w:vAlign w:val="center"/>
          </w:tcPr>
          <w:p w:rsidR="006B403B" w:rsidRPr="003152C4" w:rsidRDefault="00200CC4" w:rsidP="00FB0F30">
            <w:pPr>
              <w:jc w:val="center"/>
              <w:rPr>
                <w:rFonts w:ascii="Arial" w:hAnsi="Arial" w:cs="Arial"/>
                <w:b/>
                <w:sz w:val="22"/>
                <w:szCs w:val="22"/>
              </w:rPr>
            </w:pPr>
            <w:r w:rsidRPr="003152C4">
              <w:rPr>
                <w:rFonts w:ascii="Arial" w:hAnsi="Arial" w:cs="Arial"/>
                <w:b/>
                <w:sz w:val="22"/>
                <w:szCs w:val="22"/>
              </w:rPr>
              <w:t>2</w:t>
            </w:r>
          </w:p>
        </w:tc>
        <w:tc>
          <w:tcPr>
            <w:tcW w:w="3969" w:type="dxa"/>
            <w:shd w:val="clear" w:color="auto" w:fill="auto"/>
            <w:vAlign w:val="center"/>
          </w:tcPr>
          <w:p w:rsidR="00200CC4" w:rsidRPr="003152C4" w:rsidRDefault="00200CC4" w:rsidP="00CA3704">
            <w:pPr>
              <w:jc w:val="both"/>
              <w:rPr>
                <w:rFonts w:ascii="Arial" w:hAnsi="Arial" w:cs="Arial"/>
                <w:b/>
                <w:sz w:val="22"/>
                <w:szCs w:val="22"/>
              </w:rPr>
            </w:pPr>
            <w:r w:rsidRPr="003152C4">
              <w:rPr>
                <w:rFonts w:ascii="Arial" w:hAnsi="Arial" w:cs="Arial"/>
                <w:b/>
                <w:sz w:val="22"/>
                <w:szCs w:val="22"/>
              </w:rPr>
              <w:t>Presentación del contenido programática e Introducción a la materia</w:t>
            </w:r>
          </w:p>
        </w:tc>
        <w:tc>
          <w:tcPr>
            <w:tcW w:w="3261" w:type="dxa"/>
            <w:gridSpan w:val="2"/>
            <w:shd w:val="clear" w:color="auto" w:fill="auto"/>
            <w:vAlign w:val="center"/>
          </w:tcPr>
          <w:p w:rsidR="006B403B" w:rsidRPr="003152C4" w:rsidRDefault="00BE4942" w:rsidP="0029718A">
            <w:pPr>
              <w:jc w:val="both"/>
              <w:rPr>
                <w:rFonts w:ascii="Arial" w:hAnsi="Arial" w:cs="Arial"/>
                <w:b/>
                <w:sz w:val="22"/>
                <w:szCs w:val="22"/>
              </w:rPr>
            </w:pPr>
            <w:r w:rsidRPr="003152C4">
              <w:rPr>
                <w:rFonts w:ascii="Arial" w:hAnsi="Arial" w:cs="Arial"/>
                <w:b/>
                <w:sz w:val="22"/>
                <w:szCs w:val="22"/>
              </w:rPr>
              <w:t>Resolución de preguntas e inquietudes</w:t>
            </w:r>
          </w:p>
        </w:tc>
        <w:tc>
          <w:tcPr>
            <w:tcW w:w="2693" w:type="dxa"/>
            <w:gridSpan w:val="2"/>
            <w:shd w:val="clear" w:color="auto" w:fill="auto"/>
            <w:vAlign w:val="center"/>
          </w:tcPr>
          <w:p w:rsidR="007F0408" w:rsidRPr="003152C4" w:rsidRDefault="007F0408" w:rsidP="00CF27C7">
            <w:pPr>
              <w:jc w:val="both"/>
              <w:rPr>
                <w:rFonts w:ascii="Arial" w:hAnsi="Arial" w:cs="Arial"/>
                <w:b/>
                <w:color w:val="C00000"/>
                <w:sz w:val="22"/>
                <w:szCs w:val="22"/>
              </w:rPr>
            </w:pPr>
            <w:r w:rsidRPr="003152C4">
              <w:rPr>
                <w:rFonts w:ascii="Arial" w:hAnsi="Arial" w:cs="Arial"/>
                <w:b/>
                <w:sz w:val="22"/>
                <w:szCs w:val="22"/>
              </w:rPr>
              <w:t>Lectura y estudio del glosario de términos relacionados con la asignatura</w:t>
            </w:r>
          </w:p>
        </w:tc>
        <w:tc>
          <w:tcPr>
            <w:tcW w:w="2551" w:type="dxa"/>
            <w:shd w:val="clear" w:color="auto" w:fill="auto"/>
            <w:vAlign w:val="center"/>
          </w:tcPr>
          <w:p w:rsidR="006B403B" w:rsidRPr="00BE4942" w:rsidRDefault="006B403B" w:rsidP="00CF27C7">
            <w:pPr>
              <w:jc w:val="both"/>
              <w:rPr>
                <w:rFonts w:ascii="Arial" w:hAnsi="Arial" w:cs="Arial"/>
                <w:b/>
                <w:bCs/>
                <w:color w:val="00B050"/>
                <w:sz w:val="22"/>
                <w:szCs w:val="22"/>
              </w:rPr>
            </w:pPr>
          </w:p>
        </w:tc>
      </w:tr>
      <w:tr w:rsidR="006B403B" w:rsidRPr="00BE4942" w:rsidTr="00CF27C7">
        <w:trPr>
          <w:trHeight w:val="562"/>
        </w:trPr>
        <w:tc>
          <w:tcPr>
            <w:tcW w:w="959" w:type="dxa"/>
            <w:shd w:val="clear" w:color="auto" w:fill="auto"/>
            <w:vAlign w:val="center"/>
          </w:tcPr>
          <w:p w:rsidR="006B403B" w:rsidRPr="00BE4942" w:rsidRDefault="002B3620" w:rsidP="00FB0F30">
            <w:pPr>
              <w:jc w:val="center"/>
              <w:rPr>
                <w:rFonts w:ascii="Arial" w:hAnsi="Arial" w:cs="Arial"/>
                <w:sz w:val="22"/>
                <w:szCs w:val="22"/>
              </w:rPr>
            </w:pPr>
            <w:r>
              <w:rPr>
                <w:rFonts w:ascii="Arial" w:hAnsi="Arial" w:cs="Arial"/>
                <w:sz w:val="22"/>
                <w:szCs w:val="22"/>
              </w:rPr>
              <w:t xml:space="preserve">Agosto </w:t>
            </w:r>
            <w:r w:rsidR="00A31564">
              <w:rPr>
                <w:rFonts w:ascii="Arial" w:hAnsi="Arial" w:cs="Arial"/>
                <w:sz w:val="22"/>
                <w:szCs w:val="22"/>
              </w:rPr>
              <w:t>6</w:t>
            </w:r>
            <w:r w:rsidR="00200CC4" w:rsidRPr="00BE4942">
              <w:rPr>
                <w:rFonts w:ascii="Arial" w:hAnsi="Arial" w:cs="Arial"/>
                <w:sz w:val="22"/>
                <w:szCs w:val="22"/>
              </w:rPr>
              <w:t>/15</w:t>
            </w:r>
          </w:p>
        </w:tc>
        <w:tc>
          <w:tcPr>
            <w:tcW w:w="850" w:type="dxa"/>
            <w:shd w:val="clear" w:color="auto" w:fill="auto"/>
            <w:vAlign w:val="center"/>
          </w:tcPr>
          <w:p w:rsidR="006B403B" w:rsidRPr="003152C4" w:rsidRDefault="00200CC4" w:rsidP="00FB0F30">
            <w:pPr>
              <w:jc w:val="center"/>
              <w:rPr>
                <w:rFonts w:ascii="Arial" w:hAnsi="Arial" w:cs="Arial"/>
                <w:b/>
                <w:sz w:val="22"/>
                <w:szCs w:val="22"/>
              </w:rPr>
            </w:pPr>
            <w:r w:rsidRPr="003152C4">
              <w:rPr>
                <w:rFonts w:ascii="Arial" w:hAnsi="Arial" w:cs="Arial"/>
                <w:b/>
                <w:sz w:val="22"/>
                <w:szCs w:val="22"/>
              </w:rPr>
              <w:t>2</w:t>
            </w:r>
          </w:p>
        </w:tc>
        <w:tc>
          <w:tcPr>
            <w:tcW w:w="3969" w:type="dxa"/>
            <w:shd w:val="clear" w:color="auto" w:fill="auto"/>
            <w:vAlign w:val="center"/>
          </w:tcPr>
          <w:p w:rsidR="006B403B" w:rsidRPr="003152C4" w:rsidRDefault="0026709D" w:rsidP="00AE1F46">
            <w:pPr>
              <w:rPr>
                <w:rFonts w:ascii="Arial" w:hAnsi="Arial" w:cs="Arial"/>
                <w:b/>
                <w:sz w:val="22"/>
                <w:szCs w:val="22"/>
              </w:rPr>
            </w:pPr>
            <w:r w:rsidRPr="003152C4">
              <w:rPr>
                <w:rFonts w:ascii="Arial" w:hAnsi="Arial" w:cs="Arial"/>
                <w:b/>
                <w:sz w:val="22"/>
                <w:szCs w:val="22"/>
              </w:rPr>
              <w:t>Introducción a los proyectos</w:t>
            </w:r>
          </w:p>
        </w:tc>
        <w:tc>
          <w:tcPr>
            <w:tcW w:w="3261" w:type="dxa"/>
            <w:gridSpan w:val="2"/>
            <w:shd w:val="clear" w:color="auto" w:fill="auto"/>
            <w:vAlign w:val="center"/>
          </w:tcPr>
          <w:p w:rsidR="006B403B" w:rsidRPr="003152C4" w:rsidRDefault="0026709D" w:rsidP="00FB0F30">
            <w:pPr>
              <w:jc w:val="center"/>
              <w:rPr>
                <w:rFonts w:ascii="Arial" w:hAnsi="Arial" w:cs="Arial"/>
                <w:b/>
                <w:sz w:val="22"/>
                <w:szCs w:val="22"/>
              </w:rPr>
            </w:pPr>
            <w:r w:rsidRPr="003152C4">
              <w:rPr>
                <w:rFonts w:ascii="Arial" w:hAnsi="Arial" w:cs="Arial"/>
                <w:b/>
                <w:sz w:val="22"/>
                <w:szCs w:val="22"/>
              </w:rPr>
              <w:t>Participación en clase</w:t>
            </w:r>
          </w:p>
        </w:tc>
        <w:tc>
          <w:tcPr>
            <w:tcW w:w="2693" w:type="dxa"/>
            <w:gridSpan w:val="2"/>
            <w:shd w:val="clear" w:color="auto" w:fill="auto"/>
            <w:vAlign w:val="center"/>
          </w:tcPr>
          <w:p w:rsidR="006B403B" w:rsidRPr="003152C4" w:rsidRDefault="0026709D" w:rsidP="00FB0F30">
            <w:pPr>
              <w:jc w:val="center"/>
              <w:rPr>
                <w:rFonts w:ascii="Arial" w:hAnsi="Arial" w:cs="Arial"/>
                <w:b/>
                <w:sz w:val="22"/>
                <w:szCs w:val="22"/>
              </w:rPr>
            </w:pPr>
            <w:r w:rsidRPr="003152C4">
              <w:rPr>
                <w:rFonts w:ascii="Arial" w:hAnsi="Arial" w:cs="Arial"/>
                <w:b/>
                <w:sz w:val="22"/>
                <w:szCs w:val="22"/>
              </w:rPr>
              <w:t>Diapositivas</w:t>
            </w:r>
          </w:p>
        </w:tc>
        <w:tc>
          <w:tcPr>
            <w:tcW w:w="2551" w:type="dxa"/>
            <w:shd w:val="clear" w:color="auto" w:fill="auto"/>
            <w:vAlign w:val="center"/>
          </w:tcPr>
          <w:p w:rsidR="006B403B" w:rsidRPr="00BE4942" w:rsidRDefault="006B403B" w:rsidP="00FB0F30">
            <w:pPr>
              <w:jc w:val="center"/>
              <w:rPr>
                <w:rFonts w:ascii="Arial" w:hAnsi="Arial" w:cs="Arial"/>
                <w:b/>
                <w:bCs/>
                <w:color w:val="000000"/>
                <w:sz w:val="22"/>
                <w:szCs w:val="22"/>
              </w:rPr>
            </w:pPr>
          </w:p>
        </w:tc>
      </w:tr>
      <w:bookmarkEnd w:id="0"/>
      <w:tr w:rsidR="006B403B" w:rsidRPr="00BE4942" w:rsidTr="00CF27C7">
        <w:trPr>
          <w:trHeight w:val="562"/>
        </w:trPr>
        <w:tc>
          <w:tcPr>
            <w:tcW w:w="959" w:type="dxa"/>
            <w:shd w:val="clear" w:color="auto" w:fill="auto"/>
            <w:vAlign w:val="center"/>
          </w:tcPr>
          <w:p w:rsidR="006B403B" w:rsidRPr="00BE4942" w:rsidRDefault="006B403B" w:rsidP="00FB0F30">
            <w:pPr>
              <w:jc w:val="center"/>
              <w:rPr>
                <w:rFonts w:ascii="Arial" w:hAnsi="Arial" w:cs="Arial"/>
                <w:b/>
                <w:sz w:val="22"/>
                <w:szCs w:val="22"/>
              </w:rPr>
            </w:pPr>
          </w:p>
        </w:tc>
        <w:tc>
          <w:tcPr>
            <w:tcW w:w="850" w:type="dxa"/>
            <w:shd w:val="clear" w:color="auto" w:fill="auto"/>
            <w:vAlign w:val="center"/>
          </w:tcPr>
          <w:p w:rsidR="006B403B" w:rsidRPr="00BE4942" w:rsidRDefault="006B403B" w:rsidP="00FB0F30">
            <w:pPr>
              <w:jc w:val="center"/>
              <w:rPr>
                <w:rFonts w:ascii="Arial" w:hAnsi="Arial" w:cs="Arial"/>
                <w:b/>
                <w:sz w:val="22"/>
                <w:szCs w:val="22"/>
              </w:rPr>
            </w:pPr>
          </w:p>
        </w:tc>
        <w:tc>
          <w:tcPr>
            <w:tcW w:w="3969" w:type="dxa"/>
            <w:shd w:val="clear" w:color="auto" w:fill="auto"/>
            <w:vAlign w:val="center"/>
          </w:tcPr>
          <w:p w:rsidR="006B403B" w:rsidRPr="00BE4942" w:rsidRDefault="006B403B" w:rsidP="00FB0F30">
            <w:pPr>
              <w:jc w:val="center"/>
              <w:rPr>
                <w:rFonts w:ascii="Arial" w:hAnsi="Arial" w:cs="Arial"/>
                <w:b/>
                <w:sz w:val="22"/>
                <w:szCs w:val="22"/>
              </w:rPr>
            </w:pPr>
          </w:p>
        </w:tc>
        <w:tc>
          <w:tcPr>
            <w:tcW w:w="3261" w:type="dxa"/>
            <w:gridSpan w:val="2"/>
            <w:shd w:val="clear" w:color="auto" w:fill="auto"/>
            <w:vAlign w:val="center"/>
          </w:tcPr>
          <w:p w:rsidR="006B403B" w:rsidRPr="00BE4942" w:rsidRDefault="006B403B" w:rsidP="00FB0F30">
            <w:pPr>
              <w:jc w:val="center"/>
              <w:rPr>
                <w:rFonts w:ascii="Arial" w:hAnsi="Arial" w:cs="Arial"/>
                <w:b/>
                <w:sz w:val="22"/>
                <w:szCs w:val="22"/>
              </w:rPr>
            </w:pPr>
          </w:p>
        </w:tc>
        <w:tc>
          <w:tcPr>
            <w:tcW w:w="2693" w:type="dxa"/>
            <w:gridSpan w:val="2"/>
            <w:shd w:val="clear" w:color="auto" w:fill="auto"/>
            <w:vAlign w:val="center"/>
          </w:tcPr>
          <w:p w:rsidR="006B403B" w:rsidRPr="00BE4942" w:rsidRDefault="006B403B" w:rsidP="00FB0F30">
            <w:pPr>
              <w:jc w:val="center"/>
              <w:rPr>
                <w:rFonts w:ascii="Arial" w:hAnsi="Arial" w:cs="Arial"/>
                <w:b/>
                <w:sz w:val="22"/>
                <w:szCs w:val="22"/>
              </w:rPr>
            </w:pPr>
          </w:p>
        </w:tc>
        <w:tc>
          <w:tcPr>
            <w:tcW w:w="2551" w:type="dxa"/>
            <w:shd w:val="clear" w:color="auto" w:fill="auto"/>
            <w:vAlign w:val="center"/>
          </w:tcPr>
          <w:p w:rsidR="006B403B" w:rsidRPr="00BE4942" w:rsidRDefault="006B403B" w:rsidP="00FB0F30">
            <w:pPr>
              <w:jc w:val="center"/>
              <w:rPr>
                <w:rFonts w:ascii="Arial" w:hAnsi="Arial" w:cs="Arial"/>
                <w:b/>
                <w:bCs/>
                <w:color w:val="000000"/>
                <w:sz w:val="22"/>
                <w:szCs w:val="22"/>
              </w:rPr>
            </w:pPr>
          </w:p>
          <w:p w:rsidR="006B403B" w:rsidRPr="00BE4942" w:rsidRDefault="006B403B" w:rsidP="00FB0F30">
            <w:pPr>
              <w:jc w:val="center"/>
              <w:rPr>
                <w:rFonts w:ascii="Arial" w:hAnsi="Arial" w:cs="Arial"/>
                <w:b/>
                <w:bCs/>
                <w:color w:val="000000"/>
                <w:sz w:val="22"/>
                <w:szCs w:val="22"/>
              </w:rPr>
            </w:pPr>
          </w:p>
        </w:tc>
      </w:tr>
    </w:tbl>
    <w:p w:rsidR="004C5D4B" w:rsidRPr="00BE4942" w:rsidRDefault="004C5D4B">
      <w:pPr>
        <w:rPr>
          <w:sz w:val="22"/>
          <w:szCs w:val="22"/>
        </w:rPr>
      </w:pPr>
    </w:p>
    <w:p w:rsidR="00BA1F14" w:rsidRPr="00BE4942" w:rsidRDefault="00BA1F14">
      <w:pPr>
        <w:rPr>
          <w:sz w:val="22"/>
          <w:szCs w:val="22"/>
        </w:rPr>
      </w:pPr>
    </w:p>
    <w:p w:rsidR="00BA1F14" w:rsidRPr="00BE4942" w:rsidRDefault="00BA1F14">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BE4942" w:rsidTr="00AB4CE7">
        <w:trPr>
          <w:trHeight w:val="405"/>
        </w:trPr>
        <w:tc>
          <w:tcPr>
            <w:tcW w:w="1809" w:type="dxa"/>
            <w:gridSpan w:val="2"/>
            <w:vMerge w:val="restart"/>
            <w:shd w:val="clear" w:color="auto" w:fill="548DD4" w:themeFill="text2" w:themeFillTint="99"/>
            <w:vAlign w:val="center"/>
          </w:tcPr>
          <w:p w:rsidR="00BA1F14"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No.2</w:t>
            </w: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BA1F14" w:rsidRPr="00BE4942" w:rsidRDefault="00FE05CF" w:rsidP="00DE4865">
            <w:pPr>
              <w:jc w:val="both"/>
              <w:rPr>
                <w:rFonts w:ascii="Arial" w:hAnsi="Arial" w:cs="Arial"/>
                <w:b/>
                <w:bCs/>
                <w:color w:val="000000"/>
                <w:sz w:val="22"/>
                <w:szCs w:val="22"/>
              </w:rPr>
            </w:pPr>
            <w:r w:rsidRPr="00BE4942">
              <w:rPr>
                <w:rFonts w:ascii="Arial" w:hAnsi="Arial" w:cs="Arial"/>
                <w:b/>
                <w:color w:val="0F243E" w:themeColor="text2" w:themeShade="80"/>
                <w:sz w:val="22"/>
                <w:szCs w:val="22"/>
              </w:rPr>
              <w:t>Evaluar críticamente la investigación  en la comprensión  de la disciplina, en relación con los modelos de desarrollo, interpretando los alcances y límites del conocimiento cotidiano, cuya praxis debe  aplicarse  al  rigor científico y académico, que requiere el estudiante Tomasino.</w:t>
            </w:r>
          </w:p>
        </w:tc>
      </w:tr>
      <w:tr w:rsidR="00BA1F14" w:rsidRPr="00BE4942" w:rsidTr="00AB4CE7">
        <w:trPr>
          <w:trHeight w:val="426"/>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BA1F14" w:rsidRPr="00BE4942" w:rsidRDefault="00096C7A" w:rsidP="00DE4865">
            <w:pPr>
              <w:rPr>
                <w:rFonts w:ascii="Arial" w:hAnsi="Arial" w:cs="Arial"/>
                <w:b/>
                <w:bCs/>
                <w:color w:val="000000"/>
                <w:sz w:val="22"/>
                <w:szCs w:val="22"/>
              </w:rPr>
            </w:pPr>
            <w:r>
              <w:rPr>
                <w:rFonts w:ascii="Arial" w:hAnsi="Arial" w:cs="Arial"/>
                <w:b/>
                <w:bCs/>
                <w:color w:val="000000"/>
                <w:sz w:val="22"/>
                <w:szCs w:val="22"/>
              </w:rPr>
              <w:t>Comunicativas, argumentativas</w:t>
            </w:r>
          </w:p>
        </w:tc>
      </w:tr>
      <w:tr w:rsidR="00BA1F14" w:rsidRPr="00BE4942" w:rsidTr="00AB4CE7">
        <w:trPr>
          <w:trHeight w:val="390"/>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BA1F14" w:rsidRPr="00BE4942" w:rsidRDefault="00133846" w:rsidP="00DE4865">
            <w:pPr>
              <w:rPr>
                <w:rFonts w:ascii="Arial" w:hAnsi="Arial" w:cs="Arial"/>
                <w:b/>
                <w:bCs/>
                <w:color w:val="000000"/>
                <w:sz w:val="22"/>
                <w:szCs w:val="22"/>
              </w:rPr>
            </w:pPr>
            <w:r>
              <w:rPr>
                <w:rFonts w:ascii="Arial" w:hAnsi="Arial" w:cs="Arial"/>
                <w:b/>
                <w:bCs/>
                <w:color w:val="000000"/>
                <w:sz w:val="22"/>
                <w:szCs w:val="22"/>
              </w:rPr>
              <w:t>Origen de los proyectos, escenarios que se deben tener en cuenta en los proyectos, ONU, CIFI, CEPAL</w:t>
            </w:r>
          </w:p>
        </w:tc>
      </w:tr>
      <w:tr w:rsidR="006B403B" w:rsidRPr="00BE4942" w:rsidTr="00CC7830">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444B02">
        <w:trPr>
          <w:trHeight w:val="562"/>
        </w:trPr>
        <w:tc>
          <w:tcPr>
            <w:tcW w:w="959" w:type="dxa"/>
            <w:shd w:val="clear" w:color="auto" w:fill="auto"/>
            <w:vAlign w:val="center"/>
          </w:tcPr>
          <w:p w:rsidR="006B403B" w:rsidRPr="00BE4942" w:rsidRDefault="00A31564" w:rsidP="00DE4865">
            <w:pPr>
              <w:jc w:val="center"/>
              <w:rPr>
                <w:rFonts w:ascii="Arial" w:hAnsi="Arial" w:cs="Arial"/>
                <w:sz w:val="22"/>
                <w:szCs w:val="22"/>
              </w:rPr>
            </w:pPr>
            <w:r>
              <w:rPr>
                <w:rFonts w:ascii="Arial" w:hAnsi="Arial" w:cs="Arial"/>
                <w:sz w:val="22"/>
                <w:szCs w:val="22"/>
              </w:rPr>
              <w:t>Agosto 10/</w:t>
            </w:r>
            <w:r w:rsidR="00FE78D2" w:rsidRPr="00BE4942">
              <w:rPr>
                <w:rFonts w:ascii="Arial" w:hAnsi="Arial" w:cs="Arial"/>
                <w:sz w:val="22"/>
                <w:szCs w:val="22"/>
              </w:rPr>
              <w:t>15</w:t>
            </w:r>
          </w:p>
        </w:tc>
        <w:tc>
          <w:tcPr>
            <w:tcW w:w="850" w:type="dxa"/>
            <w:shd w:val="clear" w:color="auto" w:fill="auto"/>
            <w:vAlign w:val="center"/>
          </w:tcPr>
          <w:p w:rsidR="006B403B" w:rsidRPr="003152C4" w:rsidRDefault="00FE78D2" w:rsidP="00DE4865">
            <w:pPr>
              <w:jc w:val="center"/>
              <w:rPr>
                <w:rFonts w:ascii="Arial" w:hAnsi="Arial" w:cs="Arial"/>
                <w:b/>
                <w:sz w:val="22"/>
                <w:szCs w:val="22"/>
              </w:rPr>
            </w:pPr>
            <w:r w:rsidRPr="003152C4">
              <w:rPr>
                <w:rFonts w:ascii="Arial" w:hAnsi="Arial" w:cs="Arial"/>
                <w:b/>
                <w:sz w:val="22"/>
                <w:szCs w:val="22"/>
              </w:rPr>
              <w:t>2</w:t>
            </w:r>
          </w:p>
        </w:tc>
        <w:tc>
          <w:tcPr>
            <w:tcW w:w="3579" w:type="dxa"/>
            <w:shd w:val="clear" w:color="auto" w:fill="auto"/>
            <w:vAlign w:val="center"/>
          </w:tcPr>
          <w:p w:rsidR="006B403B" w:rsidRPr="003152C4" w:rsidRDefault="0097613A" w:rsidP="00DE4865">
            <w:pPr>
              <w:jc w:val="center"/>
              <w:rPr>
                <w:rFonts w:ascii="Arial" w:hAnsi="Arial" w:cs="Arial"/>
                <w:b/>
                <w:sz w:val="22"/>
                <w:szCs w:val="22"/>
              </w:rPr>
            </w:pPr>
            <w:r w:rsidRPr="003152C4">
              <w:rPr>
                <w:rFonts w:ascii="Arial" w:hAnsi="Arial" w:cs="Arial"/>
                <w:b/>
                <w:sz w:val="22"/>
                <w:szCs w:val="22"/>
              </w:rPr>
              <w:t>Clase magistral, exposición</w:t>
            </w:r>
            <w:r w:rsidR="00096C7A" w:rsidRPr="003152C4">
              <w:rPr>
                <w:rFonts w:ascii="Arial" w:hAnsi="Arial" w:cs="Arial"/>
                <w:b/>
                <w:sz w:val="22"/>
                <w:szCs w:val="22"/>
              </w:rPr>
              <w:t xml:space="preserve"> de los conceptos generales asociados al tema</w:t>
            </w:r>
          </w:p>
        </w:tc>
        <w:tc>
          <w:tcPr>
            <w:tcW w:w="2409" w:type="dxa"/>
            <w:shd w:val="clear" w:color="auto" w:fill="auto"/>
            <w:vAlign w:val="center"/>
          </w:tcPr>
          <w:p w:rsidR="006B403B" w:rsidRPr="00BE4942" w:rsidRDefault="00133846" w:rsidP="00DE4865">
            <w:pPr>
              <w:rPr>
                <w:rFonts w:ascii="Arial" w:hAnsi="Arial" w:cs="Arial"/>
                <w:b/>
                <w:sz w:val="22"/>
                <w:szCs w:val="22"/>
              </w:rPr>
            </w:pPr>
            <w:r>
              <w:rPr>
                <w:rFonts w:ascii="Arial" w:hAnsi="Arial" w:cs="Arial"/>
                <w:b/>
                <w:sz w:val="22"/>
                <w:szCs w:val="22"/>
              </w:rPr>
              <w:t>Mesa redonda</w:t>
            </w:r>
          </w:p>
        </w:tc>
        <w:tc>
          <w:tcPr>
            <w:tcW w:w="2268" w:type="dxa"/>
            <w:shd w:val="clear" w:color="auto" w:fill="auto"/>
            <w:vAlign w:val="center"/>
          </w:tcPr>
          <w:p w:rsidR="006B403B" w:rsidRPr="00BE4942" w:rsidRDefault="00133846" w:rsidP="00DE4865">
            <w:pPr>
              <w:jc w:val="center"/>
              <w:rPr>
                <w:rFonts w:ascii="Arial" w:hAnsi="Arial" w:cs="Arial"/>
                <w:b/>
                <w:sz w:val="22"/>
                <w:szCs w:val="22"/>
              </w:rPr>
            </w:pPr>
            <w:r>
              <w:rPr>
                <w:rFonts w:ascii="Arial" w:hAnsi="Arial" w:cs="Arial"/>
                <w:b/>
                <w:sz w:val="22"/>
                <w:szCs w:val="22"/>
              </w:rPr>
              <w:t>lectura</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157514">
        <w:trPr>
          <w:trHeight w:val="562"/>
        </w:trPr>
        <w:tc>
          <w:tcPr>
            <w:tcW w:w="959" w:type="dxa"/>
            <w:shd w:val="clear" w:color="auto" w:fill="auto"/>
            <w:vAlign w:val="center"/>
          </w:tcPr>
          <w:p w:rsidR="006B403B" w:rsidRPr="00BE4942" w:rsidRDefault="00A31564" w:rsidP="00A31564">
            <w:pPr>
              <w:rPr>
                <w:rFonts w:ascii="Arial" w:hAnsi="Arial" w:cs="Arial"/>
                <w:sz w:val="22"/>
                <w:szCs w:val="22"/>
              </w:rPr>
            </w:pPr>
            <w:r>
              <w:rPr>
                <w:rFonts w:ascii="Arial" w:hAnsi="Arial" w:cs="Arial"/>
                <w:sz w:val="22"/>
                <w:szCs w:val="22"/>
              </w:rPr>
              <w:t>Agosto 14/</w:t>
            </w:r>
            <w:r w:rsidR="00FE78D2" w:rsidRPr="00BE4942">
              <w:rPr>
                <w:rFonts w:ascii="Arial" w:hAnsi="Arial" w:cs="Arial"/>
                <w:sz w:val="22"/>
                <w:szCs w:val="22"/>
              </w:rPr>
              <w:t>15</w:t>
            </w:r>
          </w:p>
        </w:tc>
        <w:tc>
          <w:tcPr>
            <w:tcW w:w="850" w:type="dxa"/>
            <w:shd w:val="clear" w:color="auto" w:fill="auto"/>
            <w:vAlign w:val="center"/>
          </w:tcPr>
          <w:p w:rsidR="006B403B" w:rsidRPr="003152C4" w:rsidRDefault="00FE78D2" w:rsidP="00DE4865">
            <w:pPr>
              <w:jc w:val="center"/>
              <w:rPr>
                <w:rFonts w:ascii="Arial" w:hAnsi="Arial" w:cs="Arial"/>
                <w:b/>
                <w:sz w:val="22"/>
                <w:szCs w:val="22"/>
              </w:rPr>
            </w:pPr>
            <w:r w:rsidRPr="003152C4">
              <w:rPr>
                <w:rFonts w:ascii="Arial" w:hAnsi="Arial" w:cs="Arial"/>
                <w:b/>
                <w:sz w:val="22"/>
                <w:szCs w:val="22"/>
              </w:rPr>
              <w:t>2</w:t>
            </w:r>
          </w:p>
        </w:tc>
        <w:tc>
          <w:tcPr>
            <w:tcW w:w="3579" w:type="dxa"/>
            <w:shd w:val="clear" w:color="auto" w:fill="auto"/>
            <w:vAlign w:val="center"/>
          </w:tcPr>
          <w:p w:rsidR="006B403B" w:rsidRPr="003152C4" w:rsidRDefault="00133846" w:rsidP="00DE4865">
            <w:pPr>
              <w:jc w:val="center"/>
              <w:rPr>
                <w:rFonts w:ascii="Arial" w:hAnsi="Arial" w:cs="Arial"/>
                <w:b/>
                <w:sz w:val="22"/>
                <w:szCs w:val="22"/>
              </w:rPr>
            </w:pPr>
            <w:r w:rsidRPr="003152C4">
              <w:rPr>
                <w:rFonts w:ascii="Arial" w:hAnsi="Arial" w:cs="Arial"/>
                <w:b/>
                <w:sz w:val="22"/>
                <w:szCs w:val="22"/>
              </w:rPr>
              <w:t>Clase magistral identificación de los proyectos</w:t>
            </w:r>
          </w:p>
        </w:tc>
        <w:tc>
          <w:tcPr>
            <w:tcW w:w="2409" w:type="dxa"/>
            <w:shd w:val="clear" w:color="auto" w:fill="auto"/>
            <w:vAlign w:val="center"/>
          </w:tcPr>
          <w:p w:rsidR="006B403B" w:rsidRPr="00BE4942" w:rsidRDefault="00133846" w:rsidP="00DE4865">
            <w:pPr>
              <w:jc w:val="center"/>
              <w:rPr>
                <w:rFonts w:ascii="Arial" w:hAnsi="Arial" w:cs="Arial"/>
                <w:b/>
                <w:sz w:val="22"/>
                <w:szCs w:val="22"/>
              </w:rPr>
            </w:pPr>
            <w:r>
              <w:rPr>
                <w:rFonts w:ascii="Arial" w:hAnsi="Arial" w:cs="Arial"/>
                <w:b/>
                <w:sz w:val="22"/>
                <w:szCs w:val="22"/>
              </w:rPr>
              <w:t>taller</w:t>
            </w:r>
          </w:p>
        </w:tc>
        <w:tc>
          <w:tcPr>
            <w:tcW w:w="2268" w:type="dxa"/>
            <w:shd w:val="clear" w:color="auto" w:fill="auto"/>
            <w:vAlign w:val="center"/>
          </w:tcPr>
          <w:p w:rsidR="006B403B" w:rsidRPr="00BE4942" w:rsidRDefault="00133846" w:rsidP="00DE4865">
            <w:pPr>
              <w:jc w:val="center"/>
              <w:rPr>
                <w:rFonts w:ascii="Arial" w:hAnsi="Arial" w:cs="Arial"/>
                <w:b/>
                <w:sz w:val="22"/>
                <w:szCs w:val="22"/>
              </w:rPr>
            </w:pPr>
            <w:r>
              <w:rPr>
                <w:rFonts w:ascii="Arial" w:hAnsi="Arial" w:cs="Arial"/>
                <w:b/>
                <w:sz w:val="22"/>
                <w:szCs w:val="22"/>
              </w:rPr>
              <w:t>video</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F26641">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BA1F14" w:rsidRPr="00BE4942" w:rsidRDefault="00BA1F14">
      <w:pPr>
        <w:rPr>
          <w:sz w:val="22"/>
          <w:szCs w:val="22"/>
        </w:rPr>
      </w:pPr>
    </w:p>
    <w:p w:rsidR="00A90F0E" w:rsidRPr="00BE4942" w:rsidRDefault="00A90F0E">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BE4942" w:rsidTr="00EE515E">
        <w:trPr>
          <w:trHeight w:val="405"/>
        </w:trPr>
        <w:tc>
          <w:tcPr>
            <w:tcW w:w="1809" w:type="dxa"/>
            <w:gridSpan w:val="2"/>
            <w:vMerge w:val="restart"/>
            <w:shd w:val="clear" w:color="auto" w:fill="548DD4" w:themeFill="text2" w:themeFillTint="99"/>
            <w:vAlign w:val="center"/>
          </w:tcPr>
          <w:p w:rsidR="00BA1F14"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3</w:t>
            </w: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BA1F14" w:rsidRPr="00BE4942" w:rsidRDefault="00DC58A0" w:rsidP="00DE4865">
            <w:pPr>
              <w:jc w:val="both"/>
              <w:rPr>
                <w:rFonts w:ascii="Arial" w:hAnsi="Arial" w:cs="Arial"/>
                <w:b/>
                <w:bCs/>
                <w:color w:val="000000"/>
                <w:sz w:val="22"/>
                <w:szCs w:val="22"/>
              </w:rPr>
            </w:pPr>
            <w:r>
              <w:rPr>
                <w:rFonts w:ascii="Arial" w:hAnsi="Arial" w:cs="Arial"/>
                <w:b/>
                <w:bCs/>
                <w:color w:val="000000"/>
                <w:sz w:val="22"/>
                <w:szCs w:val="22"/>
              </w:rPr>
              <w:t>¿Cómo identificar una o varias ideas de proyectos</w:t>
            </w:r>
            <w:proofErr w:type="gramStart"/>
            <w:r>
              <w:rPr>
                <w:rFonts w:ascii="Arial" w:hAnsi="Arial" w:cs="Arial"/>
                <w:b/>
                <w:bCs/>
                <w:color w:val="000000"/>
                <w:sz w:val="22"/>
                <w:szCs w:val="22"/>
              </w:rPr>
              <w:t>?¿</w:t>
            </w:r>
            <w:proofErr w:type="gramEnd"/>
            <w:r>
              <w:rPr>
                <w:rFonts w:ascii="Arial" w:hAnsi="Arial" w:cs="Arial"/>
                <w:b/>
                <w:bCs/>
                <w:color w:val="000000"/>
                <w:sz w:val="22"/>
                <w:szCs w:val="22"/>
              </w:rPr>
              <w:t>Cómo se tipifican los proyectos hoy en día?</w:t>
            </w:r>
          </w:p>
        </w:tc>
      </w:tr>
      <w:tr w:rsidR="00BA1F14" w:rsidRPr="00BE4942" w:rsidTr="00EE515E">
        <w:trPr>
          <w:trHeight w:val="426"/>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BA1F14" w:rsidRPr="00BE4942" w:rsidRDefault="00DC58A0" w:rsidP="00DE4865">
            <w:pPr>
              <w:rPr>
                <w:rFonts w:ascii="Arial" w:hAnsi="Arial" w:cs="Arial"/>
                <w:b/>
                <w:bCs/>
                <w:color w:val="000000"/>
                <w:sz w:val="22"/>
                <w:szCs w:val="22"/>
              </w:rPr>
            </w:pPr>
            <w:r>
              <w:rPr>
                <w:rFonts w:ascii="Arial" w:hAnsi="Arial" w:cs="Arial"/>
                <w:b/>
                <w:bCs/>
                <w:color w:val="000000"/>
                <w:sz w:val="22"/>
                <w:szCs w:val="22"/>
              </w:rPr>
              <w:t>Comunicativas, valorativas, intelectuales.</w:t>
            </w:r>
          </w:p>
        </w:tc>
      </w:tr>
      <w:tr w:rsidR="00BA1F14" w:rsidRPr="00BE4942" w:rsidTr="00EE515E">
        <w:trPr>
          <w:trHeight w:val="390"/>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BA1F14" w:rsidRPr="00BE4942" w:rsidRDefault="00DC58A0" w:rsidP="00DE4865">
            <w:pPr>
              <w:rPr>
                <w:rFonts w:ascii="Arial" w:hAnsi="Arial" w:cs="Arial"/>
                <w:b/>
                <w:bCs/>
                <w:color w:val="000000"/>
                <w:sz w:val="22"/>
                <w:szCs w:val="22"/>
              </w:rPr>
            </w:pPr>
            <w:r>
              <w:rPr>
                <w:rFonts w:ascii="Arial" w:hAnsi="Arial" w:cs="Arial"/>
                <w:b/>
                <w:bCs/>
                <w:color w:val="000000"/>
                <w:sz w:val="22"/>
                <w:szCs w:val="22"/>
              </w:rPr>
              <w:t xml:space="preserve">Como generar ideas, necesidades en el mercado, teoría de las necesidades de </w:t>
            </w:r>
            <w:proofErr w:type="spellStart"/>
            <w:r>
              <w:rPr>
                <w:rFonts w:ascii="Arial" w:hAnsi="Arial" w:cs="Arial"/>
                <w:b/>
                <w:bCs/>
                <w:color w:val="000000"/>
                <w:sz w:val="22"/>
                <w:szCs w:val="22"/>
              </w:rPr>
              <w:t>Maslow</w:t>
            </w:r>
            <w:proofErr w:type="spellEnd"/>
            <w:r>
              <w:rPr>
                <w:rFonts w:ascii="Arial" w:hAnsi="Arial" w:cs="Arial"/>
                <w:b/>
                <w:bCs/>
                <w:color w:val="000000"/>
                <w:sz w:val="22"/>
                <w:szCs w:val="22"/>
              </w:rPr>
              <w:t xml:space="preserve">. </w:t>
            </w:r>
          </w:p>
        </w:tc>
      </w:tr>
      <w:tr w:rsidR="006B403B" w:rsidRPr="00BE4942" w:rsidTr="00F726FB">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374590">
        <w:trPr>
          <w:trHeight w:val="562"/>
        </w:trPr>
        <w:tc>
          <w:tcPr>
            <w:tcW w:w="959" w:type="dxa"/>
            <w:shd w:val="clear" w:color="auto" w:fill="auto"/>
            <w:vAlign w:val="center"/>
          </w:tcPr>
          <w:p w:rsidR="006B403B" w:rsidRPr="00BE4942" w:rsidRDefault="001652EA" w:rsidP="00DE4865">
            <w:pPr>
              <w:jc w:val="center"/>
              <w:rPr>
                <w:rFonts w:ascii="Arial" w:hAnsi="Arial" w:cs="Arial"/>
                <w:sz w:val="22"/>
                <w:szCs w:val="22"/>
              </w:rPr>
            </w:pPr>
            <w:r>
              <w:rPr>
                <w:rFonts w:ascii="Arial" w:hAnsi="Arial" w:cs="Arial"/>
                <w:sz w:val="22"/>
                <w:szCs w:val="22"/>
              </w:rPr>
              <w:t>Agosto 17</w:t>
            </w:r>
            <w:r w:rsidR="00130792" w:rsidRPr="00BE4942">
              <w:rPr>
                <w:rFonts w:ascii="Arial" w:hAnsi="Arial" w:cs="Arial"/>
                <w:sz w:val="22"/>
                <w:szCs w:val="22"/>
              </w:rPr>
              <w:t>/15</w:t>
            </w:r>
          </w:p>
        </w:tc>
        <w:tc>
          <w:tcPr>
            <w:tcW w:w="850" w:type="dxa"/>
            <w:shd w:val="clear" w:color="auto" w:fill="auto"/>
            <w:vAlign w:val="center"/>
          </w:tcPr>
          <w:p w:rsidR="006B403B" w:rsidRPr="00BE4942" w:rsidRDefault="00A87915" w:rsidP="00DE4865">
            <w:pPr>
              <w:jc w:val="center"/>
              <w:rPr>
                <w:rFonts w:ascii="Arial" w:hAnsi="Arial" w:cs="Arial"/>
                <w:sz w:val="22"/>
                <w:szCs w:val="22"/>
              </w:rPr>
            </w:pPr>
            <w:r w:rsidRPr="00BE4942">
              <w:rPr>
                <w:rFonts w:ascii="Arial" w:hAnsi="Arial" w:cs="Arial"/>
                <w:sz w:val="22"/>
                <w:szCs w:val="22"/>
              </w:rPr>
              <w:t>2</w:t>
            </w:r>
          </w:p>
        </w:tc>
        <w:tc>
          <w:tcPr>
            <w:tcW w:w="3579" w:type="dxa"/>
            <w:shd w:val="clear" w:color="auto" w:fill="auto"/>
            <w:vAlign w:val="center"/>
          </w:tcPr>
          <w:p w:rsidR="006B403B" w:rsidRPr="00BE4942" w:rsidRDefault="00DC58A0"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1A015F" w:rsidP="00DE4865">
            <w:pPr>
              <w:rPr>
                <w:rFonts w:ascii="Arial" w:hAnsi="Arial" w:cs="Arial"/>
                <w:b/>
                <w:sz w:val="22"/>
                <w:szCs w:val="22"/>
              </w:rPr>
            </w:pPr>
            <w:r>
              <w:rPr>
                <w:rFonts w:ascii="Arial" w:hAnsi="Arial" w:cs="Arial"/>
                <w:b/>
                <w:sz w:val="22"/>
                <w:szCs w:val="22"/>
              </w:rPr>
              <w:t>Taller de preguntas</w:t>
            </w:r>
          </w:p>
        </w:tc>
        <w:tc>
          <w:tcPr>
            <w:tcW w:w="2268" w:type="dxa"/>
            <w:shd w:val="clear" w:color="auto" w:fill="auto"/>
            <w:vAlign w:val="center"/>
          </w:tcPr>
          <w:p w:rsidR="006B403B" w:rsidRPr="00BE4942" w:rsidRDefault="001A015F" w:rsidP="00DE4865">
            <w:pPr>
              <w:jc w:val="center"/>
              <w:rPr>
                <w:rFonts w:ascii="Arial" w:hAnsi="Arial" w:cs="Arial"/>
                <w:b/>
                <w:sz w:val="22"/>
                <w:szCs w:val="22"/>
              </w:rPr>
            </w:pPr>
            <w:r>
              <w:rPr>
                <w:rFonts w:ascii="Arial" w:hAnsi="Arial" w:cs="Arial"/>
                <w:b/>
                <w:sz w:val="22"/>
                <w:szCs w:val="22"/>
              </w:rPr>
              <w:t>Diapositivas</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B17501">
        <w:trPr>
          <w:trHeight w:val="562"/>
        </w:trPr>
        <w:tc>
          <w:tcPr>
            <w:tcW w:w="959" w:type="dxa"/>
            <w:shd w:val="clear" w:color="auto" w:fill="auto"/>
            <w:vAlign w:val="center"/>
          </w:tcPr>
          <w:p w:rsidR="006B403B" w:rsidRPr="00BE4942" w:rsidRDefault="001652EA" w:rsidP="00DE4865">
            <w:pPr>
              <w:jc w:val="center"/>
              <w:rPr>
                <w:rFonts w:ascii="Arial" w:hAnsi="Arial" w:cs="Arial"/>
                <w:sz w:val="22"/>
                <w:szCs w:val="22"/>
              </w:rPr>
            </w:pPr>
            <w:r>
              <w:rPr>
                <w:rFonts w:ascii="Arial" w:hAnsi="Arial" w:cs="Arial"/>
                <w:sz w:val="22"/>
                <w:szCs w:val="22"/>
              </w:rPr>
              <w:t>Agosto 21</w:t>
            </w:r>
            <w:r w:rsidR="00130792" w:rsidRPr="00BE4942">
              <w:rPr>
                <w:rFonts w:ascii="Arial" w:hAnsi="Arial" w:cs="Arial"/>
                <w:sz w:val="22"/>
                <w:szCs w:val="22"/>
              </w:rPr>
              <w:t>/15</w:t>
            </w:r>
          </w:p>
        </w:tc>
        <w:tc>
          <w:tcPr>
            <w:tcW w:w="850" w:type="dxa"/>
            <w:shd w:val="clear" w:color="auto" w:fill="auto"/>
            <w:vAlign w:val="center"/>
          </w:tcPr>
          <w:p w:rsidR="006B403B" w:rsidRPr="00BE4942" w:rsidRDefault="00A87915" w:rsidP="00DE4865">
            <w:pPr>
              <w:jc w:val="center"/>
              <w:rPr>
                <w:rFonts w:ascii="Arial" w:hAnsi="Arial" w:cs="Arial"/>
                <w:sz w:val="22"/>
                <w:szCs w:val="22"/>
              </w:rPr>
            </w:pPr>
            <w:r w:rsidRPr="00BE4942">
              <w:rPr>
                <w:rFonts w:ascii="Arial" w:hAnsi="Arial" w:cs="Arial"/>
                <w:sz w:val="22"/>
                <w:szCs w:val="22"/>
              </w:rPr>
              <w:t>2</w:t>
            </w:r>
          </w:p>
        </w:tc>
        <w:tc>
          <w:tcPr>
            <w:tcW w:w="3579" w:type="dxa"/>
            <w:shd w:val="clear" w:color="auto" w:fill="auto"/>
            <w:vAlign w:val="center"/>
          </w:tcPr>
          <w:p w:rsidR="006B403B" w:rsidRPr="00BE4942" w:rsidRDefault="00DC58A0"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1A015F" w:rsidP="00DE4865">
            <w:pPr>
              <w:jc w:val="center"/>
              <w:rPr>
                <w:rFonts w:ascii="Arial" w:hAnsi="Arial" w:cs="Arial"/>
                <w:b/>
                <w:sz w:val="22"/>
                <w:szCs w:val="22"/>
              </w:rPr>
            </w:pPr>
            <w:r>
              <w:rPr>
                <w:rFonts w:ascii="Arial" w:hAnsi="Arial" w:cs="Arial"/>
                <w:b/>
                <w:sz w:val="22"/>
                <w:szCs w:val="22"/>
              </w:rPr>
              <w:t>socialización</w:t>
            </w:r>
          </w:p>
        </w:tc>
        <w:tc>
          <w:tcPr>
            <w:tcW w:w="2268" w:type="dxa"/>
            <w:shd w:val="clear" w:color="auto" w:fill="auto"/>
            <w:vAlign w:val="center"/>
          </w:tcPr>
          <w:p w:rsidR="006B403B" w:rsidRPr="00BE4942" w:rsidRDefault="001A015F" w:rsidP="00DE4865">
            <w:pPr>
              <w:jc w:val="center"/>
              <w:rPr>
                <w:rFonts w:ascii="Arial" w:hAnsi="Arial" w:cs="Arial"/>
                <w:b/>
                <w:sz w:val="22"/>
                <w:szCs w:val="22"/>
              </w:rPr>
            </w:pPr>
            <w:r>
              <w:rPr>
                <w:rFonts w:ascii="Arial" w:hAnsi="Arial" w:cs="Arial"/>
                <w:b/>
                <w:sz w:val="22"/>
                <w:szCs w:val="22"/>
              </w:rPr>
              <w:t>Lectura libro</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696A09">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BA1F14" w:rsidRPr="00BE4942" w:rsidRDefault="00BA1F14">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BE4942" w:rsidTr="00E11DF3">
        <w:trPr>
          <w:trHeight w:val="405"/>
        </w:trPr>
        <w:tc>
          <w:tcPr>
            <w:tcW w:w="1809" w:type="dxa"/>
            <w:gridSpan w:val="2"/>
            <w:vMerge w:val="restart"/>
            <w:shd w:val="clear" w:color="auto" w:fill="548DD4" w:themeFill="text2" w:themeFillTint="99"/>
            <w:vAlign w:val="center"/>
          </w:tcPr>
          <w:p w:rsidR="00BA1F14"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4</w:t>
            </w: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BA1F14" w:rsidRPr="00BE4942" w:rsidRDefault="00DE45E9" w:rsidP="00DE4865">
            <w:pPr>
              <w:jc w:val="both"/>
              <w:rPr>
                <w:rFonts w:ascii="Arial" w:hAnsi="Arial" w:cs="Arial"/>
                <w:b/>
                <w:bCs/>
                <w:color w:val="000000"/>
                <w:sz w:val="22"/>
                <w:szCs w:val="22"/>
              </w:rPr>
            </w:pPr>
            <w:r>
              <w:rPr>
                <w:rFonts w:ascii="Arial" w:hAnsi="Arial" w:cs="Arial"/>
                <w:b/>
                <w:bCs/>
                <w:color w:val="000000"/>
                <w:sz w:val="22"/>
                <w:szCs w:val="22"/>
              </w:rPr>
              <w:t>¿Cómo se clasifican los proyectos?</w:t>
            </w:r>
          </w:p>
        </w:tc>
      </w:tr>
      <w:tr w:rsidR="00BA1F14" w:rsidRPr="00BE4942" w:rsidTr="00E11DF3">
        <w:trPr>
          <w:trHeight w:val="426"/>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BA1F14" w:rsidRPr="00BE4942" w:rsidRDefault="00DE45E9" w:rsidP="00DE4865">
            <w:pPr>
              <w:rPr>
                <w:rFonts w:ascii="Arial" w:hAnsi="Arial" w:cs="Arial"/>
                <w:b/>
                <w:bCs/>
                <w:color w:val="000000"/>
                <w:sz w:val="22"/>
                <w:szCs w:val="22"/>
              </w:rPr>
            </w:pPr>
            <w:r>
              <w:rPr>
                <w:rFonts w:ascii="Arial" w:hAnsi="Arial" w:cs="Arial"/>
                <w:b/>
                <w:bCs/>
                <w:color w:val="000000"/>
                <w:sz w:val="22"/>
                <w:szCs w:val="22"/>
              </w:rPr>
              <w:t>Intelectuales, valorativas e interpretativas</w:t>
            </w:r>
          </w:p>
        </w:tc>
      </w:tr>
      <w:tr w:rsidR="00BA1F14" w:rsidRPr="00BE4942" w:rsidTr="00E11DF3">
        <w:trPr>
          <w:trHeight w:val="390"/>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BA1F14" w:rsidRPr="00BE4942" w:rsidRDefault="00DE45E9" w:rsidP="00DE4865">
            <w:pPr>
              <w:rPr>
                <w:rFonts w:ascii="Arial" w:hAnsi="Arial" w:cs="Arial"/>
                <w:b/>
                <w:bCs/>
                <w:color w:val="000000"/>
                <w:sz w:val="22"/>
                <w:szCs w:val="22"/>
              </w:rPr>
            </w:pPr>
            <w:r>
              <w:rPr>
                <w:rFonts w:ascii="Arial" w:hAnsi="Arial" w:cs="Arial"/>
                <w:b/>
                <w:bCs/>
                <w:color w:val="000000"/>
                <w:sz w:val="22"/>
                <w:szCs w:val="22"/>
              </w:rPr>
              <w:t>Clasificaciones de los proyectos sector público, privado, productivo, de acuerdo con el destino, grado de dependencia, con el tiempo. Dinámica de los proyectos.</w:t>
            </w:r>
          </w:p>
        </w:tc>
      </w:tr>
      <w:tr w:rsidR="006B403B" w:rsidRPr="00BE4942" w:rsidTr="007F435D">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986D9E">
        <w:trPr>
          <w:trHeight w:val="562"/>
        </w:trPr>
        <w:tc>
          <w:tcPr>
            <w:tcW w:w="959" w:type="dxa"/>
            <w:shd w:val="clear" w:color="auto" w:fill="auto"/>
            <w:vAlign w:val="center"/>
          </w:tcPr>
          <w:p w:rsidR="006B403B" w:rsidRPr="00BE4942" w:rsidRDefault="001652EA" w:rsidP="00DE4865">
            <w:pPr>
              <w:jc w:val="center"/>
              <w:rPr>
                <w:rFonts w:ascii="Arial" w:hAnsi="Arial" w:cs="Arial"/>
                <w:sz w:val="22"/>
                <w:szCs w:val="22"/>
              </w:rPr>
            </w:pPr>
            <w:r>
              <w:rPr>
                <w:rFonts w:ascii="Arial" w:hAnsi="Arial" w:cs="Arial"/>
                <w:sz w:val="22"/>
                <w:szCs w:val="22"/>
              </w:rPr>
              <w:t xml:space="preserve">Agosto 24 </w:t>
            </w:r>
            <w:r w:rsidR="009F4798" w:rsidRPr="00BE4942">
              <w:rPr>
                <w:rFonts w:ascii="Arial" w:hAnsi="Arial" w:cs="Arial"/>
                <w:sz w:val="22"/>
                <w:szCs w:val="22"/>
              </w:rPr>
              <w:t>/15</w:t>
            </w:r>
          </w:p>
        </w:tc>
        <w:tc>
          <w:tcPr>
            <w:tcW w:w="850" w:type="dxa"/>
            <w:shd w:val="clear" w:color="auto" w:fill="auto"/>
            <w:vAlign w:val="center"/>
          </w:tcPr>
          <w:p w:rsidR="006B403B" w:rsidRPr="00BE4942" w:rsidRDefault="009F4798" w:rsidP="00DE4865">
            <w:pPr>
              <w:jc w:val="center"/>
              <w:rPr>
                <w:rFonts w:ascii="Arial" w:hAnsi="Arial" w:cs="Arial"/>
                <w:sz w:val="22"/>
                <w:szCs w:val="22"/>
              </w:rPr>
            </w:pPr>
            <w:r w:rsidRPr="00BE4942">
              <w:rPr>
                <w:rFonts w:ascii="Arial" w:hAnsi="Arial" w:cs="Arial"/>
                <w:sz w:val="22"/>
                <w:szCs w:val="22"/>
              </w:rPr>
              <w:t>2</w:t>
            </w:r>
          </w:p>
        </w:tc>
        <w:tc>
          <w:tcPr>
            <w:tcW w:w="3579" w:type="dxa"/>
            <w:shd w:val="clear" w:color="auto" w:fill="auto"/>
            <w:vAlign w:val="center"/>
          </w:tcPr>
          <w:p w:rsidR="006B403B" w:rsidRPr="00BE4942" w:rsidRDefault="00E627A3"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E627A3" w:rsidP="00DE4865">
            <w:pPr>
              <w:rPr>
                <w:rFonts w:ascii="Arial" w:hAnsi="Arial" w:cs="Arial"/>
                <w:b/>
                <w:sz w:val="22"/>
                <w:szCs w:val="22"/>
              </w:rPr>
            </w:pPr>
            <w:r>
              <w:rPr>
                <w:rFonts w:ascii="Arial" w:hAnsi="Arial" w:cs="Arial"/>
                <w:b/>
                <w:sz w:val="22"/>
                <w:szCs w:val="22"/>
              </w:rPr>
              <w:t>Taller de análisis</w:t>
            </w:r>
          </w:p>
        </w:tc>
        <w:tc>
          <w:tcPr>
            <w:tcW w:w="2268" w:type="dxa"/>
            <w:shd w:val="clear" w:color="auto" w:fill="auto"/>
            <w:vAlign w:val="center"/>
          </w:tcPr>
          <w:p w:rsidR="006B403B" w:rsidRPr="00BE4942" w:rsidRDefault="00E627A3" w:rsidP="00DE4865">
            <w:pPr>
              <w:jc w:val="center"/>
              <w:rPr>
                <w:rFonts w:ascii="Arial" w:hAnsi="Arial" w:cs="Arial"/>
                <w:b/>
                <w:sz w:val="22"/>
                <w:szCs w:val="22"/>
              </w:rPr>
            </w:pPr>
            <w:r>
              <w:rPr>
                <w:rFonts w:ascii="Arial" w:hAnsi="Arial" w:cs="Arial"/>
                <w:b/>
                <w:sz w:val="22"/>
                <w:szCs w:val="22"/>
              </w:rPr>
              <w:t>Diapositivas, lecturas</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8C1DD0">
        <w:trPr>
          <w:trHeight w:val="562"/>
        </w:trPr>
        <w:tc>
          <w:tcPr>
            <w:tcW w:w="959" w:type="dxa"/>
            <w:shd w:val="clear" w:color="auto" w:fill="auto"/>
            <w:vAlign w:val="center"/>
          </w:tcPr>
          <w:p w:rsidR="006B403B" w:rsidRPr="00BE4942" w:rsidRDefault="001652EA" w:rsidP="00DE4865">
            <w:pPr>
              <w:jc w:val="center"/>
              <w:rPr>
                <w:rFonts w:ascii="Arial" w:hAnsi="Arial" w:cs="Arial"/>
                <w:sz w:val="22"/>
                <w:szCs w:val="22"/>
              </w:rPr>
            </w:pPr>
            <w:r>
              <w:rPr>
                <w:rFonts w:ascii="Arial" w:hAnsi="Arial" w:cs="Arial"/>
                <w:sz w:val="22"/>
                <w:szCs w:val="22"/>
              </w:rPr>
              <w:t>Agosto 28/</w:t>
            </w:r>
            <w:r w:rsidR="009F4798" w:rsidRPr="00BE4942">
              <w:rPr>
                <w:rFonts w:ascii="Arial" w:hAnsi="Arial" w:cs="Arial"/>
                <w:sz w:val="22"/>
                <w:szCs w:val="22"/>
              </w:rPr>
              <w:t>15</w:t>
            </w:r>
          </w:p>
        </w:tc>
        <w:tc>
          <w:tcPr>
            <w:tcW w:w="850" w:type="dxa"/>
            <w:shd w:val="clear" w:color="auto" w:fill="auto"/>
            <w:vAlign w:val="center"/>
          </w:tcPr>
          <w:p w:rsidR="006B403B" w:rsidRPr="00BE4942" w:rsidRDefault="009F4798" w:rsidP="00DE4865">
            <w:pPr>
              <w:jc w:val="center"/>
              <w:rPr>
                <w:rFonts w:ascii="Arial" w:hAnsi="Arial" w:cs="Arial"/>
                <w:sz w:val="22"/>
                <w:szCs w:val="22"/>
              </w:rPr>
            </w:pPr>
            <w:r w:rsidRPr="00BE4942">
              <w:rPr>
                <w:rFonts w:ascii="Arial" w:hAnsi="Arial" w:cs="Arial"/>
                <w:sz w:val="22"/>
                <w:szCs w:val="22"/>
              </w:rPr>
              <w:t>2</w:t>
            </w:r>
          </w:p>
        </w:tc>
        <w:tc>
          <w:tcPr>
            <w:tcW w:w="3579" w:type="dxa"/>
            <w:shd w:val="clear" w:color="auto" w:fill="auto"/>
            <w:vAlign w:val="center"/>
          </w:tcPr>
          <w:p w:rsidR="006B403B" w:rsidRPr="00BE4942" w:rsidRDefault="00E627A3"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926C65" w:rsidP="00DE4865">
            <w:pPr>
              <w:jc w:val="center"/>
              <w:rPr>
                <w:rFonts w:ascii="Arial" w:hAnsi="Arial" w:cs="Arial"/>
                <w:b/>
                <w:sz w:val="22"/>
                <w:szCs w:val="22"/>
              </w:rPr>
            </w:pPr>
            <w:r>
              <w:rPr>
                <w:rFonts w:ascii="Arial" w:hAnsi="Arial" w:cs="Arial"/>
                <w:b/>
                <w:sz w:val="22"/>
                <w:szCs w:val="22"/>
              </w:rPr>
              <w:t xml:space="preserve">Discusión </w:t>
            </w:r>
          </w:p>
        </w:tc>
        <w:tc>
          <w:tcPr>
            <w:tcW w:w="2268" w:type="dxa"/>
            <w:shd w:val="clear" w:color="auto" w:fill="auto"/>
            <w:vAlign w:val="center"/>
          </w:tcPr>
          <w:p w:rsidR="006B403B" w:rsidRPr="00BE4942" w:rsidRDefault="00926C65" w:rsidP="00DE4865">
            <w:pPr>
              <w:jc w:val="center"/>
              <w:rPr>
                <w:rFonts w:ascii="Arial" w:hAnsi="Arial" w:cs="Arial"/>
                <w:b/>
                <w:sz w:val="22"/>
                <w:szCs w:val="22"/>
              </w:rPr>
            </w:pPr>
            <w:r>
              <w:rPr>
                <w:rFonts w:ascii="Arial" w:hAnsi="Arial" w:cs="Arial"/>
                <w:b/>
                <w:sz w:val="22"/>
                <w:szCs w:val="22"/>
              </w:rPr>
              <w:t>Video cámara comercio de Bogotá</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036626">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BA1F14" w:rsidRPr="00BE4942" w:rsidRDefault="00BA1F14">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BE4942" w:rsidTr="00E11DF3">
        <w:trPr>
          <w:trHeight w:val="405"/>
        </w:trPr>
        <w:tc>
          <w:tcPr>
            <w:tcW w:w="1809" w:type="dxa"/>
            <w:gridSpan w:val="2"/>
            <w:vMerge w:val="restart"/>
            <w:shd w:val="clear" w:color="auto" w:fill="548DD4" w:themeFill="text2" w:themeFillTint="99"/>
            <w:vAlign w:val="center"/>
          </w:tcPr>
          <w:p w:rsidR="00BA1F14"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5</w:t>
            </w:r>
            <w:r w:rsidR="00BA1F14" w:rsidRPr="00BE4942">
              <w:rPr>
                <w:rFonts w:ascii="Arial" w:hAnsi="Arial" w:cs="Arial"/>
                <w:b/>
                <w:color w:val="FFFFFF" w:themeColor="background1"/>
                <w:sz w:val="22"/>
                <w:szCs w:val="22"/>
              </w:rPr>
              <w:t xml:space="preserve"> </w:t>
            </w: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BA1F14" w:rsidRPr="00BE4942" w:rsidRDefault="007E0B04" w:rsidP="00DE4865">
            <w:pPr>
              <w:jc w:val="both"/>
              <w:rPr>
                <w:rFonts w:ascii="Arial" w:hAnsi="Arial" w:cs="Arial"/>
                <w:b/>
                <w:bCs/>
                <w:color w:val="000000"/>
                <w:sz w:val="22"/>
                <w:szCs w:val="22"/>
              </w:rPr>
            </w:pPr>
            <w:r>
              <w:rPr>
                <w:rFonts w:ascii="Arial" w:hAnsi="Arial" w:cs="Arial"/>
                <w:b/>
                <w:bCs/>
                <w:color w:val="000000"/>
                <w:sz w:val="22"/>
                <w:szCs w:val="22"/>
              </w:rPr>
              <w:t>¿Cuáles son los componentes de los proyectos?, ¿cómo se identifican cada uno de los componentes en proyectos del sector público y privado?</w:t>
            </w:r>
          </w:p>
        </w:tc>
      </w:tr>
      <w:tr w:rsidR="00BA1F14" w:rsidRPr="00BE4942" w:rsidTr="00E11DF3">
        <w:trPr>
          <w:trHeight w:val="426"/>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BA1F14" w:rsidRPr="00BE4942" w:rsidRDefault="007E0B04" w:rsidP="00DE4865">
            <w:pPr>
              <w:rPr>
                <w:rFonts w:ascii="Arial" w:hAnsi="Arial" w:cs="Arial"/>
                <w:b/>
                <w:bCs/>
                <w:color w:val="000000"/>
                <w:sz w:val="22"/>
                <w:szCs w:val="22"/>
              </w:rPr>
            </w:pPr>
            <w:r>
              <w:rPr>
                <w:rFonts w:ascii="Arial" w:hAnsi="Arial" w:cs="Arial"/>
                <w:b/>
                <w:bCs/>
                <w:color w:val="000000"/>
                <w:sz w:val="22"/>
                <w:szCs w:val="22"/>
              </w:rPr>
              <w:t>Investigativas, intelectuales, argumentativas y comunicativas</w:t>
            </w:r>
          </w:p>
        </w:tc>
      </w:tr>
      <w:tr w:rsidR="00BA1F14" w:rsidRPr="00BE4942" w:rsidTr="00E11DF3">
        <w:trPr>
          <w:trHeight w:val="390"/>
        </w:trPr>
        <w:tc>
          <w:tcPr>
            <w:tcW w:w="1809" w:type="dxa"/>
            <w:gridSpan w:val="2"/>
            <w:vMerge/>
            <w:shd w:val="clear" w:color="auto" w:fill="548DD4" w:themeFill="text2" w:themeFillTint="99"/>
            <w:vAlign w:val="center"/>
          </w:tcPr>
          <w:p w:rsidR="00BA1F14" w:rsidRPr="00BE4942" w:rsidRDefault="00BA1F14"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BA1F14" w:rsidRPr="00BE4942" w:rsidRDefault="00BA1F14"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BA1F14" w:rsidRPr="00BE4942" w:rsidRDefault="007E0B04" w:rsidP="00DE4865">
            <w:pPr>
              <w:rPr>
                <w:rFonts w:ascii="Arial" w:hAnsi="Arial" w:cs="Arial"/>
                <w:b/>
                <w:bCs/>
                <w:color w:val="000000"/>
                <w:sz w:val="22"/>
                <w:szCs w:val="22"/>
              </w:rPr>
            </w:pPr>
            <w:r>
              <w:rPr>
                <w:rFonts w:ascii="Arial" w:hAnsi="Arial" w:cs="Arial"/>
                <w:b/>
                <w:bCs/>
                <w:color w:val="000000"/>
                <w:sz w:val="22"/>
                <w:szCs w:val="22"/>
              </w:rPr>
              <w:t>Ciclo de vida de los proyectos, etapa de pre inversión, etapa de inversión, etapa de operación. Factores que pueden afectar a un proyecto.</w:t>
            </w:r>
          </w:p>
        </w:tc>
      </w:tr>
      <w:tr w:rsidR="006B403B" w:rsidRPr="00BE4942" w:rsidTr="005027C6">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073139">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 xml:space="preserve">Agosto 31 </w:t>
            </w:r>
            <w:r w:rsidR="00976827" w:rsidRPr="00BE4942">
              <w:rPr>
                <w:rFonts w:ascii="Arial" w:hAnsi="Arial" w:cs="Arial"/>
                <w:sz w:val="22"/>
                <w:szCs w:val="22"/>
              </w:rPr>
              <w:t>/15</w:t>
            </w:r>
          </w:p>
        </w:tc>
        <w:tc>
          <w:tcPr>
            <w:tcW w:w="850"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7E0B04" w:rsidP="00DE4865">
            <w:pPr>
              <w:rPr>
                <w:rFonts w:ascii="Arial" w:hAnsi="Arial" w:cs="Arial"/>
                <w:b/>
                <w:sz w:val="22"/>
                <w:szCs w:val="22"/>
              </w:rPr>
            </w:pPr>
            <w:r>
              <w:rPr>
                <w:rFonts w:ascii="Arial" w:hAnsi="Arial" w:cs="Arial"/>
                <w:b/>
                <w:sz w:val="22"/>
                <w:szCs w:val="22"/>
              </w:rPr>
              <w:t>Evaluación oral</w:t>
            </w:r>
          </w:p>
        </w:tc>
        <w:tc>
          <w:tcPr>
            <w:tcW w:w="2268"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videoconferencia</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02447B">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Septiembre 4</w:t>
            </w:r>
            <w:r w:rsidR="00976827" w:rsidRPr="00BE4942">
              <w:rPr>
                <w:rFonts w:ascii="Arial" w:hAnsi="Arial" w:cs="Arial"/>
                <w:sz w:val="22"/>
                <w:szCs w:val="22"/>
              </w:rPr>
              <w:t>/15</w:t>
            </w:r>
          </w:p>
        </w:tc>
        <w:tc>
          <w:tcPr>
            <w:tcW w:w="850"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Taller de preguntas</w:t>
            </w:r>
          </w:p>
        </w:tc>
        <w:tc>
          <w:tcPr>
            <w:tcW w:w="2268" w:type="dxa"/>
            <w:shd w:val="clear" w:color="auto" w:fill="auto"/>
            <w:vAlign w:val="center"/>
          </w:tcPr>
          <w:p w:rsidR="006B403B" w:rsidRPr="00BE4942" w:rsidRDefault="007E0B04" w:rsidP="00DE4865">
            <w:pPr>
              <w:jc w:val="center"/>
              <w:rPr>
                <w:rFonts w:ascii="Arial" w:hAnsi="Arial" w:cs="Arial"/>
                <w:b/>
                <w:sz w:val="22"/>
                <w:szCs w:val="22"/>
              </w:rPr>
            </w:pPr>
            <w:r>
              <w:rPr>
                <w:rFonts w:ascii="Arial" w:hAnsi="Arial" w:cs="Arial"/>
                <w:b/>
                <w:sz w:val="22"/>
                <w:szCs w:val="22"/>
              </w:rPr>
              <w:t>Lectura complementaria</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A93FD2">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BA1F14" w:rsidRPr="00BE4942" w:rsidRDefault="00BA1F14">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E11DF3">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6</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355BED" w:rsidP="00DE4865">
            <w:pPr>
              <w:jc w:val="both"/>
              <w:rPr>
                <w:rFonts w:ascii="Arial" w:hAnsi="Arial" w:cs="Arial"/>
                <w:b/>
                <w:bCs/>
                <w:color w:val="000000"/>
                <w:sz w:val="22"/>
                <w:szCs w:val="22"/>
              </w:rPr>
            </w:pPr>
            <w:r>
              <w:rPr>
                <w:rFonts w:ascii="Arial" w:hAnsi="Arial" w:cs="Arial"/>
                <w:b/>
                <w:bCs/>
                <w:color w:val="000000"/>
                <w:sz w:val="22"/>
                <w:szCs w:val="22"/>
              </w:rPr>
              <w:t>¿Cuáles son los procedimientos metodológicos para formular un proyecto</w:t>
            </w:r>
            <w:proofErr w:type="gramStart"/>
            <w:r>
              <w:rPr>
                <w:rFonts w:ascii="Arial" w:hAnsi="Arial" w:cs="Arial"/>
                <w:b/>
                <w:bCs/>
                <w:color w:val="000000"/>
                <w:sz w:val="22"/>
                <w:szCs w:val="22"/>
              </w:rPr>
              <w:t>?¿</w:t>
            </w:r>
            <w:proofErr w:type="gramEnd"/>
            <w:r>
              <w:rPr>
                <w:rFonts w:ascii="Arial" w:hAnsi="Arial" w:cs="Arial"/>
                <w:b/>
                <w:bCs/>
                <w:color w:val="000000"/>
                <w:sz w:val="22"/>
                <w:szCs w:val="22"/>
              </w:rPr>
              <w:t>Cuales son los casos de estudio más representativos para comprender el contexto social en el que se desenvuelven los proyectos?</w:t>
            </w:r>
          </w:p>
        </w:tc>
      </w:tr>
      <w:tr w:rsidR="00D71398" w:rsidRPr="00BE4942" w:rsidTr="00E11DF3">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355BED" w:rsidP="00DE4865">
            <w:pPr>
              <w:rPr>
                <w:rFonts w:ascii="Arial" w:hAnsi="Arial" w:cs="Arial"/>
                <w:b/>
                <w:bCs/>
                <w:color w:val="000000"/>
                <w:sz w:val="22"/>
                <w:szCs w:val="22"/>
              </w:rPr>
            </w:pPr>
            <w:r>
              <w:rPr>
                <w:rFonts w:ascii="Arial" w:hAnsi="Arial" w:cs="Arial"/>
                <w:b/>
                <w:bCs/>
                <w:color w:val="000000"/>
                <w:sz w:val="22"/>
                <w:szCs w:val="22"/>
              </w:rPr>
              <w:t>Investigativas, comunicativas, valorativas</w:t>
            </w:r>
          </w:p>
        </w:tc>
      </w:tr>
      <w:tr w:rsidR="00D71398" w:rsidRPr="00BE4942" w:rsidTr="00E11DF3">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355BED" w:rsidP="00DE4865">
            <w:pPr>
              <w:rPr>
                <w:rFonts w:ascii="Arial" w:hAnsi="Arial" w:cs="Arial"/>
                <w:b/>
                <w:bCs/>
                <w:color w:val="000000"/>
                <w:sz w:val="22"/>
                <w:szCs w:val="22"/>
              </w:rPr>
            </w:pPr>
            <w:r>
              <w:rPr>
                <w:rFonts w:ascii="Arial" w:hAnsi="Arial" w:cs="Arial"/>
                <w:b/>
                <w:bCs/>
                <w:color w:val="000000"/>
                <w:sz w:val="22"/>
                <w:szCs w:val="22"/>
              </w:rPr>
              <w:t xml:space="preserve">Metodología de formulación y evaluación de proyectos. Casos de estudio. Caso </w:t>
            </w:r>
            <w:proofErr w:type="spellStart"/>
            <w:r>
              <w:rPr>
                <w:rFonts w:ascii="Arial" w:hAnsi="Arial" w:cs="Arial"/>
                <w:b/>
                <w:bCs/>
                <w:color w:val="000000"/>
                <w:sz w:val="22"/>
                <w:szCs w:val="22"/>
              </w:rPr>
              <w:t>space</w:t>
            </w:r>
            <w:proofErr w:type="spellEnd"/>
            <w:r>
              <w:rPr>
                <w:rFonts w:ascii="Arial" w:hAnsi="Arial" w:cs="Arial"/>
                <w:b/>
                <w:bCs/>
                <w:color w:val="000000"/>
                <w:sz w:val="22"/>
                <w:szCs w:val="22"/>
              </w:rPr>
              <w:t>. Conferencia Universidad de los Andes con expertos en proyectos.</w:t>
            </w:r>
          </w:p>
        </w:tc>
      </w:tr>
      <w:tr w:rsidR="006B403B" w:rsidRPr="00BE4942" w:rsidTr="00C567C5">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A338B0">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 xml:space="preserve">Septiembre </w:t>
            </w:r>
            <w:r>
              <w:rPr>
                <w:rFonts w:ascii="Arial" w:hAnsi="Arial" w:cs="Arial"/>
                <w:sz w:val="22"/>
                <w:szCs w:val="22"/>
              </w:rPr>
              <w:lastRenderedPageBreak/>
              <w:t>7</w:t>
            </w:r>
            <w:r w:rsidR="00DD75CA" w:rsidRPr="00BE4942">
              <w:rPr>
                <w:rFonts w:ascii="Arial" w:hAnsi="Arial" w:cs="Arial"/>
                <w:sz w:val="22"/>
                <w:szCs w:val="22"/>
              </w:rPr>
              <w:t>/15</w:t>
            </w:r>
          </w:p>
        </w:tc>
        <w:tc>
          <w:tcPr>
            <w:tcW w:w="850"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lastRenderedPageBreak/>
              <w:t>2</w:t>
            </w:r>
          </w:p>
        </w:tc>
        <w:tc>
          <w:tcPr>
            <w:tcW w:w="3579"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355BED" w:rsidP="00DE4865">
            <w:pPr>
              <w:rPr>
                <w:rFonts w:ascii="Arial" w:hAnsi="Arial" w:cs="Arial"/>
                <w:b/>
                <w:sz w:val="22"/>
                <w:szCs w:val="22"/>
              </w:rPr>
            </w:pPr>
            <w:r>
              <w:rPr>
                <w:rFonts w:ascii="Arial" w:hAnsi="Arial" w:cs="Arial"/>
                <w:b/>
                <w:sz w:val="22"/>
                <w:szCs w:val="22"/>
              </w:rPr>
              <w:t>Preguntas para discusión</w:t>
            </w:r>
          </w:p>
        </w:tc>
        <w:tc>
          <w:tcPr>
            <w:tcW w:w="2268"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diapositivas</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8C5BB7">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lastRenderedPageBreak/>
              <w:t>Septiembre 11</w:t>
            </w:r>
            <w:r w:rsidR="00DD75CA" w:rsidRPr="00BE4942">
              <w:rPr>
                <w:rFonts w:ascii="Arial" w:hAnsi="Arial" w:cs="Arial"/>
                <w:sz w:val="22"/>
                <w:szCs w:val="22"/>
              </w:rPr>
              <w:t>/15</w:t>
            </w:r>
          </w:p>
        </w:tc>
        <w:tc>
          <w:tcPr>
            <w:tcW w:w="850"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Video conferencia</w:t>
            </w:r>
          </w:p>
        </w:tc>
        <w:tc>
          <w:tcPr>
            <w:tcW w:w="2409"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 xml:space="preserve">Estudio </w:t>
            </w:r>
            <w:r w:rsidR="00E11AC1">
              <w:rPr>
                <w:rFonts w:ascii="Arial" w:hAnsi="Arial" w:cs="Arial"/>
                <w:b/>
                <w:sz w:val="22"/>
                <w:szCs w:val="22"/>
              </w:rPr>
              <w:t xml:space="preserve">de caso </w:t>
            </w:r>
            <w:proofErr w:type="spellStart"/>
            <w:r w:rsidR="00E11AC1">
              <w:rPr>
                <w:rFonts w:ascii="Arial" w:hAnsi="Arial" w:cs="Arial"/>
                <w:b/>
                <w:sz w:val="22"/>
                <w:szCs w:val="22"/>
              </w:rPr>
              <w:t>S</w:t>
            </w:r>
            <w:r>
              <w:rPr>
                <w:rFonts w:ascii="Arial" w:hAnsi="Arial" w:cs="Arial"/>
                <w:b/>
                <w:sz w:val="22"/>
                <w:szCs w:val="22"/>
              </w:rPr>
              <w:t>pace</w:t>
            </w:r>
            <w:proofErr w:type="spellEnd"/>
            <w:r>
              <w:rPr>
                <w:rFonts w:ascii="Arial" w:hAnsi="Arial" w:cs="Arial"/>
                <w:b/>
                <w:sz w:val="22"/>
                <w:szCs w:val="22"/>
              </w:rPr>
              <w:t>, taller discusión</w:t>
            </w:r>
          </w:p>
        </w:tc>
        <w:tc>
          <w:tcPr>
            <w:tcW w:w="2268" w:type="dxa"/>
            <w:shd w:val="clear" w:color="auto" w:fill="auto"/>
            <w:vAlign w:val="center"/>
          </w:tcPr>
          <w:p w:rsidR="006B403B" w:rsidRPr="00BE4942" w:rsidRDefault="00355BED" w:rsidP="00DE4865">
            <w:pPr>
              <w:jc w:val="center"/>
              <w:rPr>
                <w:rFonts w:ascii="Arial" w:hAnsi="Arial" w:cs="Arial"/>
                <w:b/>
                <w:sz w:val="22"/>
                <w:szCs w:val="22"/>
              </w:rPr>
            </w:pPr>
            <w:r>
              <w:rPr>
                <w:rFonts w:ascii="Arial" w:hAnsi="Arial" w:cs="Arial"/>
                <w:b/>
                <w:sz w:val="22"/>
                <w:szCs w:val="22"/>
              </w:rPr>
              <w:t>video</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4A0E75">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BA1F14" w:rsidRPr="00BE4942" w:rsidRDefault="00BA1F14">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E11DF3">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7</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695A2A" w:rsidP="00DE4865">
            <w:pPr>
              <w:jc w:val="both"/>
              <w:rPr>
                <w:rFonts w:ascii="Arial" w:hAnsi="Arial" w:cs="Arial"/>
                <w:b/>
                <w:bCs/>
                <w:color w:val="000000"/>
                <w:sz w:val="22"/>
                <w:szCs w:val="22"/>
              </w:rPr>
            </w:pPr>
            <w:proofErr w:type="gramStart"/>
            <w:r>
              <w:rPr>
                <w:rFonts w:ascii="Arial" w:hAnsi="Arial" w:cs="Arial"/>
                <w:b/>
                <w:bCs/>
                <w:color w:val="000000"/>
                <w:sz w:val="22"/>
                <w:szCs w:val="22"/>
              </w:rPr>
              <w:t>¿</w:t>
            </w:r>
            <w:proofErr w:type="gramEnd"/>
            <w:r>
              <w:rPr>
                <w:rFonts w:ascii="Arial" w:hAnsi="Arial" w:cs="Arial"/>
                <w:b/>
                <w:bCs/>
                <w:color w:val="000000"/>
                <w:sz w:val="22"/>
                <w:szCs w:val="22"/>
              </w:rPr>
              <w:t>Cuáles son las fases que permiten la viabilidad del proyecto?¿Por qué en Colombia se tienen dificultades para formular y evaluar proyectos ¿¿Cuál es el contexto y grado de desarrollo del tema en el país?</w:t>
            </w:r>
          </w:p>
        </w:tc>
      </w:tr>
      <w:tr w:rsidR="00D71398" w:rsidRPr="00BE4942" w:rsidTr="00E11DF3">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695A2A" w:rsidP="00DE4865">
            <w:pPr>
              <w:rPr>
                <w:rFonts w:ascii="Arial" w:hAnsi="Arial" w:cs="Arial"/>
                <w:b/>
                <w:bCs/>
                <w:color w:val="000000"/>
                <w:sz w:val="22"/>
                <w:szCs w:val="22"/>
              </w:rPr>
            </w:pPr>
            <w:r>
              <w:rPr>
                <w:rFonts w:ascii="Arial" w:hAnsi="Arial" w:cs="Arial"/>
                <w:b/>
                <w:bCs/>
                <w:color w:val="000000"/>
                <w:sz w:val="22"/>
                <w:szCs w:val="22"/>
              </w:rPr>
              <w:t>Investigativas, propositivas, comunicativas e intelectuales.</w:t>
            </w:r>
          </w:p>
        </w:tc>
      </w:tr>
      <w:tr w:rsidR="00D71398" w:rsidRPr="00BE4942" w:rsidTr="00E11DF3">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695A2A" w:rsidP="00DE4865">
            <w:pPr>
              <w:rPr>
                <w:rFonts w:ascii="Arial" w:hAnsi="Arial" w:cs="Arial"/>
                <w:b/>
                <w:bCs/>
                <w:color w:val="000000"/>
                <w:sz w:val="22"/>
                <w:szCs w:val="22"/>
              </w:rPr>
            </w:pPr>
            <w:r>
              <w:rPr>
                <w:rFonts w:ascii="Arial" w:hAnsi="Arial" w:cs="Arial"/>
                <w:b/>
                <w:bCs/>
                <w:color w:val="000000"/>
                <w:sz w:val="22"/>
                <w:szCs w:val="22"/>
              </w:rPr>
              <w:t>Conceptos preliminares, normas para la formulación y evaluación de proyectos sociales, la inteligencia de mercados, sistemas económicos, qué es un producto, mercado, demanda, oferta, intercambio, valor. Objetivo del estudio de mercados.</w:t>
            </w:r>
          </w:p>
        </w:tc>
      </w:tr>
      <w:tr w:rsidR="006B403B" w:rsidRPr="00BE4942" w:rsidTr="000E0B73">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582AEE">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 xml:space="preserve">Septiembre 14 </w:t>
            </w:r>
            <w:r w:rsidR="00CC4F11" w:rsidRPr="00BE4942">
              <w:rPr>
                <w:rFonts w:ascii="Arial" w:hAnsi="Arial" w:cs="Arial"/>
                <w:sz w:val="22"/>
                <w:szCs w:val="22"/>
              </w:rPr>
              <w:t>/15</w:t>
            </w:r>
          </w:p>
        </w:tc>
        <w:tc>
          <w:tcPr>
            <w:tcW w:w="850"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BA777F" w:rsidP="00DE4865">
            <w:pPr>
              <w:rPr>
                <w:rFonts w:ascii="Arial" w:hAnsi="Arial" w:cs="Arial"/>
                <w:b/>
                <w:sz w:val="22"/>
                <w:szCs w:val="22"/>
              </w:rPr>
            </w:pPr>
            <w:r>
              <w:rPr>
                <w:rFonts w:ascii="Arial" w:hAnsi="Arial" w:cs="Arial"/>
                <w:b/>
                <w:sz w:val="22"/>
                <w:szCs w:val="22"/>
              </w:rPr>
              <w:t>Taller de resolución de preguntas</w:t>
            </w:r>
          </w:p>
        </w:tc>
        <w:tc>
          <w:tcPr>
            <w:tcW w:w="2268"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 xml:space="preserve">Videos </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A52D0E">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Septiembre 18</w:t>
            </w:r>
            <w:r w:rsidR="00CC4F11" w:rsidRPr="00BE4942">
              <w:rPr>
                <w:rFonts w:ascii="Arial" w:hAnsi="Arial" w:cs="Arial"/>
                <w:sz w:val="22"/>
                <w:szCs w:val="22"/>
              </w:rPr>
              <w:t>/15</w:t>
            </w:r>
          </w:p>
        </w:tc>
        <w:tc>
          <w:tcPr>
            <w:tcW w:w="850"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Autoevaluación</w:t>
            </w:r>
          </w:p>
        </w:tc>
        <w:tc>
          <w:tcPr>
            <w:tcW w:w="2268" w:type="dxa"/>
            <w:shd w:val="clear" w:color="auto" w:fill="auto"/>
            <w:vAlign w:val="center"/>
          </w:tcPr>
          <w:p w:rsidR="006B403B" w:rsidRPr="00BE4942" w:rsidRDefault="00BA777F" w:rsidP="00DE4865">
            <w:pPr>
              <w:jc w:val="center"/>
              <w:rPr>
                <w:rFonts w:ascii="Arial" w:hAnsi="Arial" w:cs="Arial"/>
                <w:b/>
                <w:sz w:val="22"/>
                <w:szCs w:val="22"/>
              </w:rPr>
            </w:pPr>
            <w:r>
              <w:rPr>
                <w:rFonts w:ascii="Arial" w:hAnsi="Arial" w:cs="Arial"/>
                <w:b/>
                <w:sz w:val="22"/>
                <w:szCs w:val="22"/>
              </w:rPr>
              <w:t>lecturas</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3F01AE">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8</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lastRenderedPageBreak/>
              <w:t xml:space="preserve">PROBLEMAS A RESOLVER </w:t>
            </w:r>
          </w:p>
        </w:tc>
        <w:tc>
          <w:tcPr>
            <w:tcW w:w="8895" w:type="dxa"/>
            <w:gridSpan w:val="3"/>
            <w:shd w:val="clear" w:color="auto" w:fill="auto"/>
            <w:vAlign w:val="center"/>
          </w:tcPr>
          <w:p w:rsidR="00D71398" w:rsidRPr="00BE4942" w:rsidRDefault="00F760FF" w:rsidP="00DE4865">
            <w:pPr>
              <w:jc w:val="both"/>
              <w:rPr>
                <w:rFonts w:ascii="Arial" w:hAnsi="Arial" w:cs="Arial"/>
                <w:b/>
                <w:bCs/>
                <w:color w:val="000000"/>
                <w:sz w:val="22"/>
                <w:szCs w:val="22"/>
              </w:rPr>
            </w:pPr>
            <w:r>
              <w:rPr>
                <w:rFonts w:ascii="Arial" w:hAnsi="Arial" w:cs="Arial"/>
                <w:b/>
                <w:bCs/>
                <w:color w:val="000000"/>
                <w:sz w:val="22"/>
                <w:szCs w:val="22"/>
              </w:rPr>
              <w:t>¿Cómo se da la función del equilibrio entre oferta y demanda</w:t>
            </w:r>
            <w:proofErr w:type="gramStart"/>
            <w:r>
              <w:rPr>
                <w:rFonts w:ascii="Arial" w:hAnsi="Arial" w:cs="Arial"/>
                <w:b/>
                <w:bCs/>
                <w:color w:val="000000"/>
                <w:sz w:val="22"/>
                <w:szCs w:val="22"/>
              </w:rPr>
              <w:t>?¿</w:t>
            </w:r>
            <w:proofErr w:type="gramEnd"/>
            <w:r>
              <w:rPr>
                <w:rFonts w:ascii="Arial" w:hAnsi="Arial" w:cs="Arial"/>
                <w:b/>
                <w:bCs/>
                <w:color w:val="000000"/>
                <w:sz w:val="22"/>
                <w:szCs w:val="22"/>
              </w:rPr>
              <w:t>cuáles son los agentes particulares de los mercados? ¿Cuáles son las etapas de un estudio de mercado?</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F760FF" w:rsidP="00DE4865">
            <w:pPr>
              <w:rPr>
                <w:rFonts w:ascii="Arial" w:hAnsi="Arial" w:cs="Arial"/>
                <w:b/>
                <w:bCs/>
                <w:color w:val="000000"/>
                <w:sz w:val="22"/>
                <w:szCs w:val="22"/>
              </w:rPr>
            </w:pPr>
            <w:r>
              <w:rPr>
                <w:rFonts w:ascii="Arial" w:hAnsi="Arial" w:cs="Arial"/>
                <w:b/>
                <w:bCs/>
                <w:color w:val="000000"/>
                <w:sz w:val="22"/>
                <w:szCs w:val="22"/>
              </w:rPr>
              <w:t>Investigativas, argumentativas y propositivas?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F760FF" w:rsidP="00DE4865">
            <w:pPr>
              <w:rPr>
                <w:rFonts w:ascii="Arial" w:hAnsi="Arial" w:cs="Arial"/>
                <w:b/>
                <w:bCs/>
                <w:color w:val="000000"/>
                <w:sz w:val="22"/>
                <w:szCs w:val="22"/>
              </w:rPr>
            </w:pPr>
            <w:r>
              <w:rPr>
                <w:rFonts w:ascii="Arial" w:hAnsi="Arial" w:cs="Arial"/>
                <w:b/>
                <w:bCs/>
                <w:color w:val="000000"/>
                <w:sz w:val="22"/>
                <w:szCs w:val="22"/>
              </w:rPr>
              <w:t xml:space="preserve">Función de la demanda y oferta, equilibrio entre demanda y oferta, agentes particulares de los mercados, patrones de competencia imperfecta, el mercado competidor, </w:t>
            </w:r>
          </w:p>
        </w:tc>
      </w:tr>
      <w:tr w:rsidR="006B403B" w:rsidRPr="00BE4942" w:rsidTr="0097737F">
        <w:trPr>
          <w:trHeight w:val="621"/>
        </w:trPr>
        <w:tc>
          <w:tcPr>
            <w:tcW w:w="95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6B403B" w:rsidRPr="00BE4942" w:rsidRDefault="006B403B"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6B403B" w:rsidRPr="00BE4942" w:rsidRDefault="006B403B"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6B403B" w:rsidRPr="00BE4942" w:rsidTr="00BB5FA4">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Septiembre 21</w:t>
            </w:r>
            <w:r w:rsidR="00352CD9" w:rsidRPr="00BE4942">
              <w:rPr>
                <w:rFonts w:ascii="Arial" w:hAnsi="Arial" w:cs="Arial"/>
                <w:sz w:val="22"/>
                <w:szCs w:val="22"/>
              </w:rPr>
              <w:t>/15</w:t>
            </w:r>
          </w:p>
        </w:tc>
        <w:tc>
          <w:tcPr>
            <w:tcW w:w="850"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F760FF" w:rsidP="00DE4865">
            <w:pPr>
              <w:rPr>
                <w:rFonts w:ascii="Arial" w:hAnsi="Arial" w:cs="Arial"/>
                <w:b/>
                <w:sz w:val="22"/>
                <w:szCs w:val="22"/>
              </w:rPr>
            </w:pPr>
            <w:r>
              <w:rPr>
                <w:rFonts w:ascii="Arial" w:hAnsi="Arial" w:cs="Arial"/>
                <w:b/>
                <w:sz w:val="22"/>
                <w:szCs w:val="22"/>
              </w:rPr>
              <w:t>Taller en grupo</w:t>
            </w:r>
          </w:p>
        </w:tc>
        <w:tc>
          <w:tcPr>
            <w:tcW w:w="2268"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Caso de estudio</w:t>
            </w:r>
          </w:p>
        </w:tc>
        <w:tc>
          <w:tcPr>
            <w:tcW w:w="4218" w:type="dxa"/>
            <w:shd w:val="clear" w:color="auto" w:fill="auto"/>
            <w:vAlign w:val="center"/>
          </w:tcPr>
          <w:p w:rsidR="006B403B" w:rsidRPr="00BE4942" w:rsidRDefault="006B403B" w:rsidP="00DE4865">
            <w:pPr>
              <w:jc w:val="center"/>
              <w:rPr>
                <w:rFonts w:ascii="Arial" w:hAnsi="Arial" w:cs="Arial"/>
                <w:b/>
                <w:bCs/>
                <w:color w:val="00B050"/>
                <w:sz w:val="22"/>
                <w:szCs w:val="22"/>
              </w:rPr>
            </w:pPr>
          </w:p>
        </w:tc>
      </w:tr>
      <w:tr w:rsidR="006B403B" w:rsidRPr="00BE4942" w:rsidTr="00A777C9">
        <w:trPr>
          <w:trHeight w:val="562"/>
        </w:trPr>
        <w:tc>
          <w:tcPr>
            <w:tcW w:w="959" w:type="dxa"/>
            <w:shd w:val="clear" w:color="auto" w:fill="auto"/>
            <w:vAlign w:val="center"/>
          </w:tcPr>
          <w:p w:rsidR="006B403B" w:rsidRPr="00BE4942" w:rsidRDefault="005C348A" w:rsidP="00DE4865">
            <w:pPr>
              <w:jc w:val="center"/>
              <w:rPr>
                <w:rFonts w:ascii="Arial" w:hAnsi="Arial" w:cs="Arial"/>
                <w:sz w:val="22"/>
                <w:szCs w:val="22"/>
              </w:rPr>
            </w:pPr>
            <w:r>
              <w:rPr>
                <w:rFonts w:ascii="Arial" w:hAnsi="Arial" w:cs="Arial"/>
                <w:sz w:val="22"/>
                <w:szCs w:val="22"/>
              </w:rPr>
              <w:t>Septiembre 25</w:t>
            </w:r>
            <w:r w:rsidR="00352CD9" w:rsidRPr="00BE4942">
              <w:rPr>
                <w:rFonts w:ascii="Arial" w:hAnsi="Arial" w:cs="Arial"/>
                <w:sz w:val="22"/>
                <w:szCs w:val="22"/>
              </w:rPr>
              <w:t>/15</w:t>
            </w:r>
          </w:p>
        </w:tc>
        <w:tc>
          <w:tcPr>
            <w:tcW w:w="850"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socialización</w:t>
            </w:r>
          </w:p>
        </w:tc>
        <w:tc>
          <w:tcPr>
            <w:tcW w:w="2268" w:type="dxa"/>
            <w:shd w:val="clear" w:color="auto" w:fill="auto"/>
            <w:vAlign w:val="center"/>
          </w:tcPr>
          <w:p w:rsidR="006B403B" w:rsidRPr="00BE4942" w:rsidRDefault="00F760FF" w:rsidP="00DE4865">
            <w:pPr>
              <w:jc w:val="center"/>
              <w:rPr>
                <w:rFonts w:ascii="Arial" w:hAnsi="Arial" w:cs="Arial"/>
                <w:b/>
                <w:sz w:val="22"/>
                <w:szCs w:val="22"/>
              </w:rPr>
            </w:pPr>
            <w:r>
              <w:rPr>
                <w:rFonts w:ascii="Arial" w:hAnsi="Arial" w:cs="Arial"/>
                <w:b/>
                <w:sz w:val="22"/>
                <w:szCs w:val="22"/>
              </w:rPr>
              <w:t>Lectura, diapositivas, plataforma virtual</w:t>
            </w: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tc>
      </w:tr>
      <w:tr w:rsidR="006B403B" w:rsidRPr="00BE4942" w:rsidTr="000D5872">
        <w:trPr>
          <w:trHeight w:val="562"/>
        </w:trPr>
        <w:tc>
          <w:tcPr>
            <w:tcW w:w="959" w:type="dxa"/>
            <w:shd w:val="clear" w:color="auto" w:fill="auto"/>
            <w:vAlign w:val="center"/>
          </w:tcPr>
          <w:p w:rsidR="006B403B" w:rsidRPr="00BE4942" w:rsidRDefault="006B403B" w:rsidP="00DE4865">
            <w:pPr>
              <w:jc w:val="center"/>
              <w:rPr>
                <w:rFonts w:ascii="Arial" w:hAnsi="Arial" w:cs="Arial"/>
                <w:b/>
                <w:sz w:val="22"/>
                <w:szCs w:val="22"/>
              </w:rPr>
            </w:pPr>
          </w:p>
        </w:tc>
        <w:tc>
          <w:tcPr>
            <w:tcW w:w="850" w:type="dxa"/>
            <w:shd w:val="clear" w:color="auto" w:fill="auto"/>
            <w:vAlign w:val="center"/>
          </w:tcPr>
          <w:p w:rsidR="006B403B" w:rsidRPr="00BE4942" w:rsidRDefault="006B403B" w:rsidP="00DE4865">
            <w:pPr>
              <w:jc w:val="center"/>
              <w:rPr>
                <w:rFonts w:ascii="Arial" w:hAnsi="Arial" w:cs="Arial"/>
                <w:b/>
                <w:sz w:val="22"/>
                <w:szCs w:val="22"/>
              </w:rPr>
            </w:pPr>
          </w:p>
        </w:tc>
        <w:tc>
          <w:tcPr>
            <w:tcW w:w="3579" w:type="dxa"/>
            <w:shd w:val="clear" w:color="auto" w:fill="auto"/>
            <w:vAlign w:val="center"/>
          </w:tcPr>
          <w:p w:rsidR="006B403B" w:rsidRPr="00BE4942" w:rsidRDefault="006B403B" w:rsidP="00DE4865">
            <w:pPr>
              <w:jc w:val="center"/>
              <w:rPr>
                <w:rFonts w:ascii="Arial" w:hAnsi="Arial" w:cs="Arial"/>
                <w:b/>
                <w:sz w:val="22"/>
                <w:szCs w:val="22"/>
              </w:rPr>
            </w:pPr>
          </w:p>
        </w:tc>
        <w:tc>
          <w:tcPr>
            <w:tcW w:w="2409" w:type="dxa"/>
            <w:shd w:val="clear" w:color="auto" w:fill="auto"/>
            <w:vAlign w:val="center"/>
          </w:tcPr>
          <w:p w:rsidR="006B403B" w:rsidRPr="00BE4942" w:rsidRDefault="006B403B" w:rsidP="00DE4865">
            <w:pPr>
              <w:jc w:val="center"/>
              <w:rPr>
                <w:rFonts w:ascii="Arial" w:hAnsi="Arial" w:cs="Arial"/>
                <w:b/>
                <w:sz w:val="22"/>
                <w:szCs w:val="22"/>
              </w:rPr>
            </w:pPr>
          </w:p>
        </w:tc>
        <w:tc>
          <w:tcPr>
            <w:tcW w:w="2268" w:type="dxa"/>
            <w:shd w:val="clear" w:color="auto" w:fill="auto"/>
            <w:vAlign w:val="center"/>
          </w:tcPr>
          <w:p w:rsidR="006B403B" w:rsidRPr="00BE4942" w:rsidRDefault="006B403B" w:rsidP="00DE4865">
            <w:pPr>
              <w:jc w:val="center"/>
              <w:rPr>
                <w:rFonts w:ascii="Arial" w:hAnsi="Arial" w:cs="Arial"/>
                <w:b/>
                <w:sz w:val="22"/>
                <w:szCs w:val="22"/>
              </w:rPr>
            </w:pPr>
          </w:p>
        </w:tc>
        <w:tc>
          <w:tcPr>
            <w:tcW w:w="4218" w:type="dxa"/>
            <w:shd w:val="clear" w:color="auto" w:fill="auto"/>
            <w:vAlign w:val="center"/>
          </w:tcPr>
          <w:p w:rsidR="006B403B" w:rsidRPr="00BE4942" w:rsidRDefault="006B403B" w:rsidP="00DE4865">
            <w:pPr>
              <w:jc w:val="center"/>
              <w:rPr>
                <w:rFonts w:ascii="Arial" w:hAnsi="Arial" w:cs="Arial"/>
                <w:b/>
                <w:bCs/>
                <w:color w:val="000000"/>
                <w:sz w:val="22"/>
                <w:szCs w:val="22"/>
              </w:rPr>
            </w:pPr>
          </w:p>
          <w:p w:rsidR="006B403B" w:rsidRPr="00BE4942" w:rsidRDefault="006B403B"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9</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B46BD2" w:rsidP="00DE4865">
            <w:pPr>
              <w:jc w:val="both"/>
              <w:rPr>
                <w:rFonts w:ascii="Arial" w:hAnsi="Arial" w:cs="Arial"/>
                <w:b/>
                <w:bCs/>
                <w:color w:val="000000"/>
                <w:sz w:val="22"/>
                <w:szCs w:val="22"/>
              </w:rPr>
            </w:pPr>
            <w:r>
              <w:rPr>
                <w:rFonts w:ascii="Arial" w:hAnsi="Arial" w:cs="Arial"/>
                <w:b/>
                <w:bCs/>
                <w:color w:val="000000"/>
                <w:sz w:val="22"/>
                <w:szCs w:val="22"/>
              </w:rPr>
              <w:t>¿Qué ideas de proyectos pueden surgir para satisfacer una necesidad o demanda actual en el contexto local o nacional?</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B46BD2" w:rsidP="00DE4865">
            <w:pPr>
              <w:rPr>
                <w:rFonts w:ascii="Arial" w:hAnsi="Arial" w:cs="Arial"/>
                <w:b/>
                <w:bCs/>
                <w:color w:val="000000"/>
                <w:sz w:val="22"/>
                <w:szCs w:val="22"/>
              </w:rPr>
            </w:pPr>
            <w:r>
              <w:rPr>
                <w:rFonts w:ascii="Arial" w:hAnsi="Arial" w:cs="Arial"/>
                <w:b/>
                <w:bCs/>
                <w:color w:val="000000"/>
                <w:sz w:val="22"/>
                <w:szCs w:val="22"/>
              </w:rPr>
              <w:t>Investigativas, creativas y comunicativas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B46BD2" w:rsidP="00DE4865">
            <w:pPr>
              <w:rPr>
                <w:rFonts w:ascii="Arial" w:hAnsi="Arial" w:cs="Arial"/>
                <w:b/>
                <w:bCs/>
                <w:color w:val="000000"/>
                <w:sz w:val="22"/>
                <w:szCs w:val="22"/>
              </w:rPr>
            </w:pPr>
            <w:r>
              <w:rPr>
                <w:rFonts w:ascii="Arial" w:hAnsi="Arial" w:cs="Arial"/>
                <w:b/>
                <w:bCs/>
                <w:color w:val="000000"/>
                <w:sz w:val="22"/>
                <w:szCs w:val="22"/>
              </w:rPr>
              <w:t>Estudio de mercado para encontrar una necesidad, charla de proyectos con una conferencista invitada a la clase de la Gobernación de Boyacá.</w:t>
            </w:r>
          </w:p>
        </w:tc>
      </w:tr>
      <w:tr w:rsidR="004208F0" w:rsidRPr="00BE4942" w:rsidTr="00F26C15">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C17FCC">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Septiembre2</w:t>
            </w:r>
            <w:r w:rsidR="00375BEA" w:rsidRPr="00BE4942">
              <w:rPr>
                <w:rFonts w:ascii="Arial" w:hAnsi="Arial" w:cs="Arial"/>
                <w:sz w:val="22"/>
                <w:szCs w:val="22"/>
              </w:rPr>
              <w:t>8/15</w:t>
            </w:r>
          </w:p>
        </w:tc>
        <w:tc>
          <w:tcPr>
            <w:tcW w:w="850"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B46BD2" w:rsidP="00DE4865">
            <w:pPr>
              <w:rPr>
                <w:rFonts w:ascii="Arial" w:hAnsi="Arial" w:cs="Arial"/>
                <w:b/>
                <w:sz w:val="22"/>
                <w:szCs w:val="22"/>
              </w:rPr>
            </w:pPr>
            <w:r>
              <w:rPr>
                <w:rFonts w:ascii="Arial" w:hAnsi="Arial" w:cs="Arial"/>
                <w:b/>
                <w:sz w:val="22"/>
                <w:szCs w:val="22"/>
              </w:rPr>
              <w:t>Panel de preguntas</w:t>
            </w:r>
          </w:p>
        </w:tc>
        <w:tc>
          <w:tcPr>
            <w:tcW w:w="2268"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Conferencista</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6F6347">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2</w:t>
            </w:r>
            <w:r w:rsidR="00375BEA" w:rsidRPr="00BE4942">
              <w:rPr>
                <w:rFonts w:ascii="Arial" w:hAnsi="Arial" w:cs="Arial"/>
                <w:sz w:val="22"/>
                <w:szCs w:val="22"/>
              </w:rPr>
              <w:t>/15</w:t>
            </w:r>
          </w:p>
        </w:tc>
        <w:tc>
          <w:tcPr>
            <w:tcW w:w="850"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Taller de grupo</w:t>
            </w:r>
          </w:p>
        </w:tc>
        <w:tc>
          <w:tcPr>
            <w:tcW w:w="2409"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socialización</w:t>
            </w:r>
          </w:p>
        </w:tc>
        <w:tc>
          <w:tcPr>
            <w:tcW w:w="2268" w:type="dxa"/>
            <w:shd w:val="clear" w:color="auto" w:fill="auto"/>
            <w:vAlign w:val="center"/>
          </w:tcPr>
          <w:p w:rsidR="004208F0" w:rsidRPr="00BE4942" w:rsidRDefault="00B46BD2" w:rsidP="00DE4865">
            <w:pPr>
              <w:jc w:val="center"/>
              <w:rPr>
                <w:rFonts w:ascii="Arial" w:hAnsi="Arial" w:cs="Arial"/>
                <w:b/>
                <w:sz w:val="22"/>
                <w:szCs w:val="22"/>
              </w:rPr>
            </w:pPr>
            <w:r>
              <w:rPr>
                <w:rFonts w:ascii="Arial" w:hAnsi="Arial" w:cs="Arial"/>
                <w:b/>
                <w:sz w:val="22"/>
                <w:szCs w:val="22"/>
              </w:rPr>
              <w:t>Videos lecturas proyectos agropecuarios</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7541C1">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10</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CE5B69" w:rsidP="00DE4865">
            <w:pPr>
              <w:jc w:val="both"/>
              <w:rPr>
                <w:rFonts w:ascii="Arial" w:hAnsi="Arial" w:cs="Arial"/>
                <w:b/>
                <w:bCs/>
                <w:color w:val="000000"/>
                <w:sz w:val="22"/>
                <w:szCs w:val="22"/>
              </w:rPr>
            </w:pPr>
            <w:r>
              <w:rPr>
                <w:rFonts w:ascii="Arial" w:hAnsi="Arial" w:cs="Arial"/>
                <w:b/>
                <w:bCs/>
                <w:color w:val="000000"/>
                <w:sz w:val="22"/>
                <w:szCs w:val="22"/>
              </w:rPr>
              <w:t>¿Cómo formular el proyecto que he seleccionado a partir de las necesidades encontradas en el mercado?</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CE5B69" w:rsidP="00DE4865">
            <w:pPr>
              <w:rPr>
                <w:rFonts w:ascii="Arial" w:hAnsi="Arial" w:cs="Arial"/>
                <w:b/>
                <w:bCs/>
                <w:color w:val="000000"/>
                <w:sz w:val="22"/>
                <w:szCs w:val="22"/>
              </w:rPr>
            </w:pPr>
            <w:r>
              <w:rPr>
                <w:rFonts w:ascii="Arial" w:hAnsi="Arial" w:cs="Arial"/>
                <w:b/>
                <w:bCs/>
                <w:color w:val="000000"/>
                <w:sz w:val="22"/>
                <w:szCs w:val="22"/>
              </w:rPr>
              <w:t>Creativas, comunicativas y argumentativas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CE5B69" w:rsidP="00DE4865">
            <w:pPr>
              <w:rPr>
                <w:rFonts w:ascii="Arial" w:hAnsi="Arial" w:cs="Arial"/>
                <w:b/>
                <w:bCs/>
                <w:color w:val="000000"/>
                <w:sz w:val="22"/>
                <w:szCs w:val="22"/>
              </w:rPr>
            </w:pPr>
            <w:r>
              <w:rPr>
                <w:rFonts w:ascii="Arial" w:hAnsi="Arial" w:cs="Arial"/>
                <w:b/>
                <w:bCs/>
                <w:color w:val="000000"/>
                <w:sz w:val="22"/>
                <w:szCs w:val="22"/>
              </w:rPr>
              <w:t>DOFA, Formulación y planeación de proyectos.</w:t>
            </w:r>
          </w:p>
        </w:tc>
      </w:tr>
      <w:tr w:rsidR="004208F0" w:rsidRPr="00BE4942" w:rsidTr="00DC110C">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7C230F">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5</w:t>
            </w:r>
            <w:r w:rsidR="0009135A" w:rsidRPr="00BE4942">
              <w:rPr>
                <w:rFonts w:ascii="Arial" w:hAnsi="Arial" w:cs="Arial"/>
                <w:sz w:val="22"/>
                <w:szCs w:val="22"/>
              </w:rPr>
              <w:t>/15</w:t>
            </w:r>
          </w:p>
        </w:tc>
        <w:tc>
          <w:tcPr>
            <w:tcW w:w="850"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Taller de redacción de proyectos</w:t>
            </w:r>
          </w:p>
        </w:tc>
        <w:tc>
          <w:tcPr>
            <w:tcW w:w="2409" w:type="dxa"/>
            <w:shd w:val="clear" w:color="auto" w:fill="auto"/>
            <w:vAlign w:val="center"/>
          </w:tcPr>
          <w:p w:rsidR="004208F0" w:rsidRPr="00BE4942" w:rsidRDefault="00CE5B69" w:rsidP="00DE4865">
            <w:pPr>
              <w:rPr>
                <w:rFonts w:ascii="Arial" w:hAnsi="Arial" w:cs="Arial"/>
                <w:b/>
                <w:sz w:val="22"/>
                <w:szCs w:val="22"/>
              </w:rPr>
            </w:pPr>
            <w:r>
              <w:rPr>
                <w:rFonts w:ascii="Arial" w:hAnsi="Arial" w:cs="Arial"/>
                <w:b/>
                <w:sz w:val="22"/>
                <w:szCs w:val="22"/>
              </w:rPr>
              <w:t>Presentación avances</w:t>
            </w:r>
          </w:p>
        </w:tc>
        <w:tc>
          <w:tcPr>
            <w:tcW w:w="2268"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Lecturas</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DE604E">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9</w:t>
            </w:r>
            <w:r w:rsidR="0009135A" w:rsidRPr="00BE4942">
              <w:rPr>
                <w:rFonts w:ascii="Arial" w:hAnsi="Arial" w:cs="Arial"/>
                <w:sz w:val="22"/>
                <w:szCs w:val="22"/>
              </w:rPr>
              <w:t>/ 15</w:t>
            </w:r>
          </w:p>
        </w:tc>
        <w:tc>
          <w:tcPr>
            <w:tcW w:w="850"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Asesoría personalizada de los avances de los proyectos propuestos</w:t>
            </w:r>
          </w:p>
        </w:tc>
        <w:tc>
          <w:tcPr>
            <w:tcW w:w="2409"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Avances del proyecto por escrito</w:t>
            </w:r>
          </w:p>
        </w:tc>
        <w:tc>
          <w:tcPr>
            <w:tcW w:w="2268" w:type="dxa"/>
            <w:shd w:val="clear" w:color="auto" w:fill="auto"/>
            <w:vAlign w:val="center"/>
          </w:tcPr>
          <w:p w:rsidR="004208F0" w:rsidRPr="00BE4942" w:rsidRDefault="00CE5B69" w:rsidP="00DE4865">
            <w:pPr>
              <w:jc w:val="center"/>
              <w:rPr>
                <w:rFonts w:ascii="Arial" w:hAnsi="Arial" w:cs="Arial"/>
                <w:b/>
                <w:sz w:val="22"/>
                <w:szCs w:val="22"/>
              </w:rPr>
            </w:pPr>
            <w:r>
              <w:rPr>
                <w:rFonts w:ascii="Arial" w:hAnsi="Arial" w:cs="Arial"/>
                <w:b/>
                <w:sz w:val="22"/>
                <w:szCs w:val="22"/>
              </w:rPr>
              <w:t>Libros de consulta</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2B1C95">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11</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BB1A71" w:rsidP="00DE4865">
            <w:pPr>
              <w:jc w:val="both"/>
              <w:rPr>
                <w:rFonts w:ascii="Arial" w:hAnsi="Arial" w:cs="Arial"/>
                <w:b/>
                <w:bCs/>
                <w:color w:val="000000"/>
                <w:sz w:val="22"/>
                <w:szCs w:val="22"/>
              </w:rPr>
            </w:pPr>
            <w:r>
              <w:rPr>
                <w:rFonts w:ascii="Arial" w:hAnsi="Arial" w:cs="Arial"/>
                <w:b/>
                <w:bCs/>
                <w:color w:val="000000"/>
                <w:sz w:val="22"/>
                <w:szCs w:val="22"/>
              </w:rPr>
              <w:t>¿Cuáles son los elementos que hacen parte del estudio técnico para un proyecto privado, social o público?</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BB1A71" w:rsidP="00DE4865">
            <w:pPr>
              <w:rPr>
                <w:rFonts w:ascii="Arial" w:hAnsi="Arial" w:cs="Arial"/>
                <w:b/>
                <w:bCs/>
                <w:color w:val="000000"/>
                <w:sz w:val="22"/>
                <w:szCs w:val="22"/>
              </w:rPr>
            </w:pPr>
            <w:r>
              <w:rPr>
                <w:rFonts w:ascii="Arial" w:hAnsi="Arial" w:cs="Arial"/>
                <w:b/>
                <w:bCs/>
                <w:color w:val="000000"/>
                <w:sz w:val="22"/>
                <w:szCs w:val="22"/>
              </w:rPr>
              <w:t>Argumentativas, interpretativas, comunicativas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BB1A71" w:rsidP="00DE4865">
            <w:pPr>
              <w:rPr>
                <w:rFonts w:ascii="Arial" w:hAnsi="Arial" w:cs="Arial"/>
                <w:b/>
                <w:bCs/>
                <w:color w:val="000000"/>
                <w:sz w:val="22"/>
                <w:szCs w:val="22"/>
              </w:rPr>
            </w:pPr>
            <w:r>
              <w:rPr>
                <w:rFonts w:ascii="Arial" w:hAnsi="Arial" w:cs="Arial"/>
                <w:b/>
                <w:bCs/>
                <w:color w:val="000000"/>
                <w:sz w:val="22"/>
                <w:szCs w:val="22"/>
              </w:rPr>
              <w:t xml:space="preserve">Ingeniería de los proyectos, el proceso productivo y la tecnología de un proyecto, tamaño de los proyectos, localización de los proyectos, factores de localización, </w:t>
            </w:r>
          </w:p>
        </w:tc>
      </w:tr>
      <w:tr w:rsidR="004208F0" w:rsidRPr="00BE4942" w:rsidTr="00054A6E">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3F059C">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16</w:t>
            </w:r>
            <w:r w:rsidR="0000446A" w:rsidRPr="00BE4942">
              <w:rPr>
                <w:rFonts w:ascii="Arial" w:hAnsi="Arial" w:cs="Arial"/>
                <w:sz w:val="22"/>
                <w:szCs w:val="22"/>
              </w:rPr>
              <w:t>/15</w:t>
            </w:r>
          </w:p>
        </w:tc>
        <w:tc>
          <w:tcPr>
            <w:tcW w:w="850"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BB1A71" w:rsidP="00DE4865">
            <w:pPr>
              <w:rPr>
                <w:rFonts w:ascii="Arial" w:hAnsi="Arial" w:cs="Arial"/>
                <w:b/>
                <w:sz w:val="22"/>
                <w:szCs w:val="22"/>
              </w:rPr>
            </w:pPr>
            <w:r>
              <w:rPr>
                <w:rFonts w:ascii="Arial" w:hAnsi="Arial" w:cs="Arial"/>
                <w:b/>
                <w:sz w:val="22"/>
                <w:szCs w:val="22"/>
              </w:rPr>
              <w:t>Taller de preguntas</w:t>
            </w:r>
          </w:p>
        </w:tc>
        <w:tc>
          <w:tcPr>
            <w:tcW w:w="2268"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Lecturas de profundización</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DF285B">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lastRenderedPageBreak/>
              <w:t>Octubre 19</w:t>
            </w:r>
            <w:r w:rsidR="0000446A" w:rsidRPr="00BE4942">
              <w:rPr>
                <w:rFonts w:ascii="Arial" w:hAnsi="Arial" w:cs="Arial"/>
                <w:sz w:val="22"/>
                <w:szCs w:val="22"/>
              </w:rPr>
              <w:t>/15</w:t>
            </w:r>
          </w:p>
        </w:tc>
        <w:tc>
          <w:tcPr>
            <w:tcW w:w="850"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Exposición de lecturas de profundización</w:t>
            </w:r>
          </w:p>
        </w:tc>
        <w:tc>
          <w:tcPr>
            <w:tcW w:w="2409"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Evaluación oral</w:t>
            </w:r>
          </w:p>
        </w:tc>
        <w:tc>
          <w:tcPr>
            <w:tcW w:w="2268" w:type="dxa"/>
            <w:shd w:val="clear" w:color="auto" w:fill="auto"/>
            <w:vAlign w:val="center"/>
          </w:tcPr>
          <w:p w:rsidR="004208F0" w:rsidRPr="00BE4942" w:rsidRDefault="00BB1A71" w:rsidP="00DE4865">
            <w:pPr>
              <w:jc w:val="center"/>
              <w:rPr>
                <w:rFonts w:ascii="Arial" w:hAnsi="Arial" w:cs="Arial"/>
                <w:b/>
                <w:sz w:val="22"/>
                <w:szCs w:val="22"/>
              </w:rPr>
            </w:pPr>
            <w:r>
              <w:rPr>
                <w:rFonts w:ascii="Arial" w:hAnsi="Arial" w:cs="Arial"/>
                <w:b/>
                <w:sz w:val="22"/>
                <w:szCs w:val="22"/>
              </w:rPr>
              <w:t>diapositivas</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72584A">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12</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0C2ACD" w:rsidP="00DE4865">
            <w:pPr>
              <w:jc w:val="both"/>
              <w:rPr>
                <w:rFonts w:ascii="Arial" w:hAnsi="Arial" w:cs="Arial"/>
                <w:b/>
                <w:bCs/>
                <w:color w:val="000000"/>
                <w:sz w:val="22"/>
                <w:szCs w:val="22"/>
              </w:rPr>
            </w:pPr>
            <w:r>
              <w:rPr>
                <w:rFonts w:ascii="Arial" w:hAnsi="Arial" w:cs="Arial"/>
                <w:b/>
                <w:bCs/>
                <w:color w:val="000000"/>
                <w:sz w:val="22"/>
                <w:szCs w:val="22"/>
              </w:rPr>
              <w:t>¿Cómo aplicar el estudio técnico a mi proyecto propuesto</w:t>
            </w:r>
            <w:proofErr w:type="gramStart"/>
            <w:r>
              <w:rPr>
                <w:rFonts w:ascii="Arial" w:hAnsi="Arial" w:cs="Arial"/>
                <w:b/>
                <w:bCs/>
                <w:color w:val="000000"/>
                <w:sz w:val="22"/>
                <w:szCs w:val="22"/>
              </w:rPr>
              <w:t>?¿</w:t>
            </w:r>
            <w:proofErr w:type="gramEnd"/>
            <w:r>
              <w:rPr>
                <w:rFonts w:ascii="Arial" w:hAnsi="Arial" w:cs="Arial"/>
                <w:b/>
                <w:bCs/>
                <w:color w:val="000000"/>
                <w:sz w:val="22"/>
                <w:szCs w:val="22"/>
              </w:rPr>
              <w:t>Cuales son los elementos dependiendo el tipo de proyecto que se deben tener en cuenta para su planeación y redacción?</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0C2ACD" w:rsidP="00DE4865">
            <w:pPr>
              <w:rPr>
                <w:rFonts w:ascii="Arial" w:hAnsi="Arial" w:cs="Arial"/>
                <w:b/>
                <w:bCs/>
                <w:color w:val="000000"/>
                <w:sz w:val="22"/>
                <w:szCs w:val="22"/>
              </w:rPr>
            </w:pPr>
            <w:r>
              <w:rPr>
                <w:rFonts w:ascii="Arial" w:hAnsi="Arial" w:cs="Arial"/>
                <w:b/>
                <w:bCs/>
                <w:color w:val="000000"/>
                <w:sz w:val="22"/>
                <w:szCs w:val="22"/>
              </w:rPr>
              <w:t>Argumentativas,  creativas, comunicativas.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4F2E75" w:rsidP="00DE4865">
            <w:pPr>
              <w:rPr>
                <w:rFonts w:ascii="Arial" w:hAnsi="Arial" w:cs="Arial"/>
                <w:b/>
                <w:bCs/>
                <w:color w:val="000000"/>
                <w:sz w:val="22"/>
                <w:szCs w:val="22"/>
              </w:rPr>
            </w:pPr>
            <w:r>
              <w:rPr>
                <w:rFonts w:ascii="Arial" w:hAnsi="Arial" w:cs="Arial"/>
                <w:b/>
                <w:bCs/>
                <w:color w:val="000000"/>
                <w:sz w:val="22"/>
                <w:szCs w:val="22"/>
              </w:rPr>
              <w:t>Aplicación de las teorías vistas en la clase anterior.</w:t>
            </w:r>
          </w:p>
        </w:tc>
      </w:tr>
      <w:tr w:rsidR="004208F0" w:rsidRPr="00BE4942" w:rsidTr="0049779C">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4A55E0">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Octubre23</w:t>
            </w:r>
            <w:r w:rsidR="008B4E27" w:rsidRPr="00BE4942">
              <w:rPr>
                <w:rFonts w:ascii="Arial" w:hAnsi="Arial" w:cs="Arial"/>
                <w:sz w:val="22"/>
                <w:szCs w:val="22"/>
              </w:rPr>
              <w:t>/15</w:t>
            </w:r>
          </w:p>
        </w:tc>
        <w:tc>
          <w:tcPr>
            <w:tcW w:w="850"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4F2E75" w:rsidP="00DE4865">
            <w:pPr>
              <w:rPr>
                <w:rFonts w:ascii="Arial" w:hAnsi="Arial" w:cs="Arial"/>
                <w:b/>
                <w:sz w:val="22"/>
                <w:szCs w:val="22"/>
              </w:rPr>
            </w:pPr>
            <w:r>
              <w:rPr>
                <w:rFonts w:ascii="Arial" w:hAnsi="Arial" w:cs="Arial"/>
                <w:b/>
                <w:sz w:val="22"/>
                <w:szCs w:val="22"/>
              </w:rPr>
              <w:t>Presentación avances</w:t>
            </w:r>
          </w:p>
        </w:tc>
        <w:tc>
          <w:tcPr>
            <w:tcW w:w="2268"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Informes de avances de proyectos, libros sugeridos</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5C4CAE">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26</w:t>
            </w:r>
            <w:r w:rsidR="008B4E27" w:rsidRPr="00BE4942">
              <w:rPr>
                <w:rFonts w:ascii="Arial" w:hAnsi="Arial" w:cs="Arial"/>
                <w:sz w:val="22"/>
                <w:szCs w:val="22"/>
              </w:rPr>
              <w:t>/15</w:t>
            </w:r>
          </w:p>
        </w:tc>
        <w:tc>
          <w:tcPr>
            <w:tcW w:w="850"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Revisión personalizada avances de proyectos en su formulación técnica</w:t>
            </w:r>
          </w:p>
        </w:tc>
        <w:tc>
          <w:tcPr>
            <w:tcW w:w="240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Evaluación de avances por escrito</w:t>
            </w:r>
          </w:p>
        </w:tc>
        <w:tc>
          <w:tcPr>
            <w:tcW w:w="2268"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Lecturas complementarias.</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693E2E">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13</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4F2E75" w:rsidP="00DE4865">
            <w:pPr>
              <w:jc w:val="both"/>
              <w:rPr>
                <w:rFonts w:ascii="Arial" w:hAnsi="Arial" w:cs="Arial"/>
                <w:b/>
                <w:bCs/>
                <w:color w:val="000000"/>
                <w:sz w:val="22"/>
                <w:szCs w:val="22"/>
              </w:rPr>
            </w:pPr>
            <w:r>
              <w:rPr>
                <w:rFonts w:ascii="Arial" w:hAnsi="Arial" w:cs="Arial"/>
                <w:b/>
                <w:bCs/>
                <w:color w:val="000000"/>
                <w:sz w:val="22"/>
                <w:szCs w:val="22"/>
              </w:rPr>
              <w:t>¿Cómo se realiza el estudio financiero de un proyecto?, ¿Cuál es su importancia?, ¿Por qué fracasan los proyectos?</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4F2E75" w:rsidP="00DE4865">
            <w:pPr>
              <w:rPr>
                <w:rFonts w:ascii="Arial" w:hAnsi="Arial" w:cs="Arial"/>
                <w:b/>
                <w:bCs/>
                <w:color w:val="000000"/>
                <w:sz w:val="22"/>
                <w:szCs w:val="22"/>
              </w:rPr>
            </w:pPr>
            <w:r>
              <w:rPr>
                <w:rFonts w:ascii="Arial" w:hAnsi="Arial" w:cs="Arial"/>
                <w:b/>
                <w:bCs/>
                <w:color w:val="000000"/>
                <w:sz w:val="22"/>
                <w:szCs w:val="22"/>
              </w:rPr>
              <w:t>Analíticas, investigativas, intelectuales.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4F2E75" w:rsidP="00DE4865">
            <w:pPr>
              <w:rPr>
                <w:rFonts w:ascii="Arial" w:hAnsi="Arial" w:cs="Arial"/>
                <w:b/>
                <w:bCs/>
                <w:color w:val="000000"/>
                <w:sz w:val="22"/>
                <w:szCs w:val="22"/>
              </w:rPr>
            </w:pPr>
            <w:r>
              <w:rPr>
                <w:rFonts w:ascii="Arial" w:hAnsi="Arial" w:cs="Arial"/>
                <w:b/>
                <w:bCs/>
                <w:color w:val="000000"/>
                <w:sz w:val="22"/>
                <w:szCs w:val="22"/>
              </w:rPr>
              <w:t>Estudio económico y financiero de los proyectos, modelo de gestión financiera, estados financieros, plan de inversión, gastos previos a la producción, capital de trabajo, plan de financiamiento, flujo neto de caja.</w:t>
            </w:r>
          </w:p>
        </w:tc>
      </w:tr>
      <w:tr w:rsidR="004208F0" w:rsidRPr="00BE4942" w:rsidTr="00815E32">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lastRenderedPageBreak/>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416F41">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Octubre 30</w:t>
            </w:r>
            <w:r w:rsidR="00157C97" w:rsidRPr="00BE4942">
              <w:rPr>
                <w:rFonts w:ascii="Arial" w:hAnsi="Arial" w:cs="Arial"/>
                <w:sz w:val="22"/>
                <w:szCs w:val="22"/>
              </w:rPr>
              <w:t>/15</w:t>
            </w:r>
          </w:p>
        </w:tc>
        <w:tc>
          <w:tcPr>
            <w:tcW w:w="850"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4F2E75" w:rsidP="00DE4865">
            <w:pPr>
              <w:rPr>
                <w:rFonts w:ascii="Arial" w:hAnsi="Arial" w:cs="Arial"/>
                <w:b/>
                <w:sz w:val="22"/>
                <w:szCs w:val="22"/>
              </w:rPr>
            </w:pPr>
            <w:r>
              <w:rPr>
                <w:rFonts w:ascii="Arial" w:hAnsi="Arial" w:cs="Arial"/>
                <w:b/>
                <w:sz w:val="22"/>
                <w:szCs w:val="22"/>
              </w:rPr>
              <w:t>Ejercicios de modelos financieros</w:t>
            </w:r>
          </w:p>
        </w:tc>
        <w:tc>
          <w:tcPr>
            <w:tcW w:w="2268"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lecturas</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762F0E">
        <w:trPr>
          <w:trHeight w:val="562"/>
        </w:trPr>
        <w:tc>
          <w:tcPr>
            <w:tcW w:w="959" w:type="dxa"/>
            <w:shd w:val="clear" w:color="auto" w:fill="auto"/>
            <w:vAlign w:val="center"/>
          </w:tcPr>
          <w:p w:rsidR="004208F0" w:rsidRPr="00BE4942" w:rsidRDefault="005C348A" w:rsidP="00DE4865">
            <w:pPr>
              <w:jc w:val="center"/>
              <w:rPr>
                <w:rFonts w:ascii="Arial" w:hAnsi="Arial" w:cs="Arial"/>
                <w:sz w:val="22"/>
                <w:szCs w:val="22"/>
              </w:rPr>
            </w:pPr>
            <w:r>
              <w:rPr>
                <w:rFonts w:ascii="Arial" w:hAnsi="Arial" w:cs="Arial"/>
                <w:sz w:val="22"/>
                <w:szCs w:val="22"/>
              </w:rPr>
              <w:t>Noviembre 6</w:t>
            </w:r>
            <w:r w:rsidR="00157C97" w:rsidRPr="00BE4942">
              <w:rPr>
                <w:rFonts w:ascii="Arial" w:hAnsi="Arial" w:cs="Arial"/>
                <w:sz w:val="22"/>
                <w:szCs w:val="22"/>
              </w:rPr>
              <w:t>/15</w:t>
            </w:r>
          </w:p>
        </w:tc>
        <w:tc>
          <w:tcPr>
            <w:tcW w:w="850"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Taller de preguntas</w:t>
            </w:r>
          </w:p>
        </w:tc>
        <w:tc>
          <w:tcPr>
            <w:tcW w:w="2268" w:type="dxa"/>
            <w:shd w:val="clear" w:color="auto" w:fill="auto"/>
            <w:vAlign w:val="center"/>
          </w:tcPr>
          <w:p w:rsidR="004208F0" w:rsidRPr="00BE4942" w:rsidRDefault="004F2E75" w:rsidP="00DE4865">
            <w:pPr>
              <w:jc w:val="center"/>
              <w:rPr>
                <w:rFonts w:ascii="Arial" w:hAnsi="Arial" w:cs="Arial"/>
                <w:b/>
                <w:sz w:val="22"/>
                <w:szCs w:val="22"/>
              </w:rPr>
            </w:pPr>
            <w:r>
              <w:rPr>
                <w:rFonts w:ascii="Arial" w:hAnsi="Arial" w:cs="Arial"/>
                <w:b/>
                <w:sz w:val="22"/>
                <w:szCs w:val="22"/>
              </w:rPr>
              <w:t xml:space="preserve">Lecturas </w:t>
            </w:r>
            <w:proofErr w:type="spellStart"/>
            <w:r>
              <w:rPr>
                <w:rFonts w:ascii="Arial" w:hAnsi="Arial" w:cs="Arial"/>
                <w:b/>
                <w:sz w:val="22"/>
                <w:szCs w:val="22"/>
              </w:rPr>
              <w:t>complementaris</w:t>
            </w:r>
            <w:proofErr w:type="spellEnd"/>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D32425">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14</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1A1842" w:rsidP="00DE4865">
            <w:pPr>
              <w:jc w:val="both"/>
              <w:rPr>
                <w:rFonts w:ascii="Arial" w:hAnsi="Arial" w:cs="Arial"/>
                <w:b/>
                <w:bCs/>
                <w:color w:val="000000"/>
                <w:sz w:val="22"/>
                <w:szCs w:val="22"/>
              </w:rPr>
            </w:pPr>
            <w:r>
              <w:rPr>
                <w:rFonts w:ascii="Arial" w:hAnsi="Arial" w:cs="Arial"/>
                <w:b/>
                <w:bCs/>
                <w:color w:val="000000"/>
                <w:sz w:val="22"/>
                <w:szCs w:val="22"/>
              </w:rPr>
              <w:t>¿Cómo tomar decisiones financieras acertadas</w:t>
            </w:r>
            <w:proofErr w:type="gramStart"/>
            <w:r>
              <w:rPr>
                <w:rFonts w:ascii="Arial" w:hAnsi="Arial" w:cs="Arial"/>
                <w:b/>
                <w:bCs/>
                <w:color w:val="000000"/>
                <w:sz w:val="22"/>
                <w:szCs w:val="22"/>
              </w:rPr>
              <w:t>?¿</w:t>
            </w:r>
            <w:proofErr w:type="gramEnd"/>
            <w:r>
              <w:rPr>
                <w:rFonts w:ascii="Arial" w:hAnsi="Arial" w:cs="Arial"/>
                <w:b/>
                <w:bCs/>
                <w:color w:val="000000"/>
                <w:sz w:val="22"/>
                <w:szCs w:val="22"/>
              </w:rPr>
              <w:t>Que elementos de la matemática financiera me sirven para tomar dichas decisiones?¿Cómo aplicar estos conocimientos al estudio financiero de los proyectos?</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1A1842" w:rsidP="00DE4865">
            <w:pPr>
              <w:rPr>
                <w:rFonts w:ascii="Arial" w:hAnsi="Arial" w:cs="Arial"/>
                <w:b/>
                <w:bCs/>
                <w:color w:val="000000"/>
                <w:sz w:val="22"/>
                <w:szCs w:val="22"/>
              </w:rPr>
            </w:pPr>
            <w:r>
              <w:rPr>
                <w:rFonts w:ascii="Arial" w:hAnsi="Arial" w:cs="Arial"/>
                <w:b/>
                <w:bCs/>
                <w:color w:val="000000"/>
                <w:sz w:val="22"/>
                <w:szCs w:val="22"/>
              </w:rPr>
              <w:t>Analíticas, valorativas e intelectuales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1A1842" w:rsidP="00DE4865">
            <w:pPr>
              <w:rPr>
                <w:rFonts w:ascii="Arial" w:hAnsi="Arial" w:cs="Arial"/>
                <w:b/>
                <w:bCs/>
                <w:color w:val="000000"/>
                <w:sz w:val="22"/>
                <w:szCs w:val="22"/>
              </w:rPr>
            </w:pPr>
            <w:proofErr w:type="spellStart"/>
            <w:r>
              <w:rPr>
                <w:rFonts w:ascii="Arial" w:hAnsi="Arial" w:cs="Arial"/>
                <w:b/>
                <w:bCs/>
                <w:color w:val="000000"/>
                <w:sz w:val="22"/>
                <w:szCs w:val="22"/>
              </w:rPr>
              <w:t>Interes</w:t>
            </w:r>
            <w:proofErr w:type="spellEnd"/>
            <w:r>
              <w:rPr>
                <w:rFonts w:ascii="Arial" w:hAnsi="Arial" w:cs="Arial"/>
                <w:b/>
                <w:bCs/>
                <w:color w:val="000000"/>
                <w:sz w:val="22"/>
                <w:szCs w:val="22"/>
              </w:rPr>
              <w:t xml:space="preserve"> simple, interés compuesto, valoración de inversiones, créditos, captación, colocación financiera, indicadores financieros, tasas de interés.</w:t>
            </w:r>
          </w:p>
        </w:tc>
      </w:tr>
      <w:tr w:rsidR="004208F0" w:rsidRPr="00BE4942" w:rsidTr="00605DA6">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101553">
        <w:trPr>
          <w:trHeight w:val="562"/>
        </w:trPr>
        <w:tc>
          <w:tcPr>
            <w:tcW w:w="959" w:type="dxa"/>
            <w:shd w:val="clear" w:color="auto" w:fill="auto"/>
            <w:vAlign w:val="center"/>
          </w:tcPr>
          <w:p w:rsidR="004208F0" w:rsidRPr="00BE4942" w:rsidRDefault="0020097F" w:rsidP="00DE4865">
            <w:pPr>
              <w:jc w:val="center"/>
              <w:rPr>
                <w:rFonts w:ascii="Arial" w:hAnsi="Arial" w:cs="Arial"/>
                <w:sz w:val="22"/>
                <w:szCs w:val="22"/>
              </w:rPr>
            </w:pPr>
            <w:r>
              <w:rPr>
                <w:rFonts w:ascii="Arial" w:hAnsi="Arial" w:cs="Arial"/>
                <w:sz w:val="22"/>
                <w:szCs w:val="22"/>
              </w:rPr>
              <w:t>Noviembre 9</w:t>
            </w:r>
            <w:r w:rsidR="004320E6" w:rsidRPr="00BE4942">
              <w:rPr>
                <w:rFonts w:ascii="Arial" w:hAnsi="Arial" w:cs="Arial"/>
                <w:sz w:val="22"/>
                <w:szCs w:val="22"/>
              </w:rPr>
              <w:t>/15</w:t>
            </w:r>
          </w:p>
        </w:tc>
        <w:tc>
          <w:tcPr>
            <w:tcW w:w="850"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1A1842" w:rsidP="00DE4865">
            <w:pPr>
              <w:rPr>
                <w:rFonts w:ascii="Arial" w:hAnsi="Arial" w:cs="Arial"/>
                <w:b/>
                <w:sz w:val="22"/>
                <w:szCs w:val="22"/>
              </w:rPr>
            </w:pPr>
            <w:r>
              <w:rPr>
                <w:rFonts w:ascii="Arial" w:hAnsi="Arial" w:cs="Arial"/>
                <w:b/>
                <w:sz w:val="22"/>
                <w:szCs w:val="22"/>
              </w:rPr>
              <w:t>Ejercicio practico</w:t>
            </w:r>
          </w:p>
        </w:tc>
        <w:tc>
          <w:tcPr>
            <w:tcW w:w="2268"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Solución de problemas de matemática financiera</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190278">
        <w:trPr>
          <w:trHeight w:val="562"/>
        </w:trPr>
        <w:tc>
          <w:tcPr>
            <w:tcW w:w="959" w:type="dxa"/>
            <w:shd w:val="clear" w:color="auto" w:fill="auto"/>
            <w:vAlign w:val="center"/>
          </w:tcPr>
          <w:p w:rsidR="004208F0" w:rsidRPr="00BE4942" w:rsidRDefault="0020097F" w:rsidP="00DE4865">
            <w:pPr>
              <w:jc w:val="center"/>
              <w:rPr>
                <w:rFonts w:ascii="Arial" w:hAnsi="Arial" w:cs="Arial"/>
                <w:sz w:val="22"/>
                <w:szCs w:val="22"/>
              </w:rPr>
            </w:pPr>
            <w:r>
              <w:rPr>
                <w:rFonts w:ascii="Arial" w:hAnsi="Arial" w:cs="Arial"/>
                <w:sz w:val="22"/>
                <w:szCs w:val="22"/>
              </w:rPr>
              <w:t xml:space="preserve">Noviembre 13 </w:t>
            </w:r>
            <w:r w:rsidR="004320E6" w:rsidRPr="00BE4942">
              <w:rPr>
                <w:rFonts w:ascii="Arial" w:hAnsi="Arial" w:cs="Arial"/>
                <w:sz w:val="22"/>
                <w:szCs w:val="22"/>
              </w:rPr>
              <w:t>/15</w:t>
            </w:r>
          </w:p>
        </w:tc>
        <w:tc>
          <w:tcPr>
            <w:tcW w:w="850"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Entrega informe investigación en Bancos de la ciudad</w:t>
            </w:r>
          </w:p>
        </w:tc>
        <w:tc>
          <w:tcPr>
            <w:tcW w:w="2268"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Salida de campo, lecturas</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60467C">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15</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1A1842" w:rsidP="00DE4865">
            <w:pPr>
              <w:jc w:val="both"/>
              <w:rPr>
                <w:rFonts w:ascii="Arial" w:hAnsi="Arial" w:cs="Arial"/>
                <w:b/>
                <w:bCs/>
                <w:color w:val="000000"/>
                <w:sz w:val="22"/>
                <w:szCs w:val="22"/>
              </w:rPr>
            </w:pPr>
            <w:r>
              <w:rPr>
                <w:rFonts w:ascii="Arial" w:hAnsi="Arial" w:cs="Arial"/>
                <w:b/>
                <w:bCs/>
                <w:color w:val="000000"/>
                <w:sz w:val="22"/>
                <w:szCs w:val="22"/>
              </w:rPr>
              <w:t>¿Cómo realizar la evaluación financiera de un proyecto</w:t>
            </w:r>
            <w:proofErr w:type="gramStart"/>
            <w:r>
              <w:rPr>
                <w:rFonts w:ascii="Arial" w:hAnsi="Arial" w:cs="Arial"/>
                <w:b/>
                <w:bCs/>
                <w:color w:val="000000"/>
                <w:sz w:val="22"/>
                <w:szCs w:val="22"/>
              </w:rPr>
              <w:t>?¿</w:t>
            </w:r>
            <w:proofErr w:type="gramEnd"/>
            <w:r>
              <w:rPr>
                <w:rFonts w:ascii="Arial" w:hAnsi="Arial" w:cs="Arial"/>
                <w:b/>
                <w:bCs/>
                <w:color w:val="000000"/>
                <w:sz w:val="22"/>
                <w:szCs w:val="22"/>
              </w:rPr>
              <w:t>Cuáles son los criterios que se deben tener en cuenta?</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1A1842" w:rsidP="00DE4865">
            <w:pPr>
              <w:rPr>
                <w:rFonts w:ascii="Arial" w:hAnsi="Arial" w:cs="Arial"/>
                <w:b/>
                <w:bCs/>
                <w:color w:val="000000"/>
                <w:sz w:val="22"/>
                <w:szCs w:val="22"/>
              </w:rPr>
            </w:pPr>
            <w:r>
              <w:rPr>
                <w:rFonts w:ascii="Arial" w:hAnsi="Arial" w:cs="Arial"/>
                <w:b/>
                <w:bCs/>
                <w:color w:val="000000"/>
                <w:sz w:val="22"/>
                <w:szCs w:val="22"/>
              </w:rPr>
              <w:t>Analíticas, valorativas, investigativas, comunicativas.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1A1842" w:rsidP="00DE4865">
            <w:pPr>
              <w:rPr>
                <w:rFonts w:ascii="Arial" w:hAnsi="Arial" w:cs="Arial"/>
                <w:b/>
                <w:bCs/>
                <w:color w:val="000000"/>
                <w:sz w:val="22"/>
                <w:szCs w:val="22"/>
              </w:rPr>
            </w:pPr>
            <w:r>
              <w:rPr>
                <w:rFonts w:ascii="Arial" w:hAnsi="Arial" w:cs="Arial"/>
                <w:b/>
                <w:bCs/>
                <w:color w:val="000000"/>
                <w:sz w:val="22"/>
                <w:szCs w:val="22"/>
              </w:rPr>
              <w:t>Evaluación financiera, etapas de la evaluación financiera, costo de oportunidad, tasa costo de oportunidad, valor del dinero en el tiempo, indicadores de evaluación financiera, valor presente neto, tasa interna de retorno, tasa verdadera de retorno, relación costo beneficio, análisis del riesgo del proyecto.</w:t>
            </w:r>
          </w:p>
        </w:tc>
      </w:tr>
      <w:tr w:rsidR="004208F0" w:rsidRPr="00BE4942" w:rsidTr="00466222">
        <w:trPr>
          <w:trHeight w:val="621"/>
        </w:trPr>
        <w:tc>
          <w:tcPr>
            <w:tcW w:w="95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4208F0" w:rsidRPr="00BE4942" w:rsidRDefault="004208F0"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4208F0" w:rsidRPr="00BE4942" w:rsidRDefault="004208F0"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4208F0" w:rsidRPr="00BE4942" w:rsidTr="00845196">
        <w:trPr>
          <w:trHeight w:val="562"/>
        </w:trPr>
        <w:tc>
          <w:tcPr>
            <w:tcW w:w="959" w:type="dxa"/>
            <w:shd w:val="clear" w:color="auto" w:fill="auto"/>
            <w:vAlign w:val="center"/>
          </w:tcPr>
          <w:p w:rsidR="004208F0" w:rsidRPr="00BE4942" w:rsidRDefault="0020097F" w:rsidP="00DE4865">
            <w:pPr>
              <w:jc w:val="center"/>
              <w:rPr>
                <w:rFonts w:ascii="Arial" w:hAnsi="Arial" w:cs="Arial"/>
                <w:sz w:val="22"/>
                <w:szCs w:val="22"/>
              </w:rPr>
            </w:pPr>
            <w:r>
              <w:rPr>
                <w:rFonts w:ascii="Arial" w:hAnsi="Arial" w:cs="Arial"/>
                <w:sz w:val="22"/>
                <w:szCs w:val="22"/>
              </w:rPr>
              <w:t>Noviembre</w:t>
            </w:r>
            <w:r w:rsidR="004737A1" w:rsidRPr="00BE4942">
              <w:rPr>
                <w:rFonts w:ascii="Arial" w:hAnsi="Arial" w:cs="Arial"/>
                <w:sz w:val="22"/>
                <w:szCs w:val="22"/>
              </w:rPr>
              <w:t xml:space="preserve"> 20/15</w:t>
            </w:r>
          </w:p>
        </w:tc>
        <w:tc>
          <w:tcPr>
            <w:tcW w:w="850"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1A1842" w:rsidP="00DE4865">
            <w:pPr>
              <w:rPr>
                <w:rFonts w:ascii="Arial" w:hAnsi="Arial" w:cs="Arial"/>
                <w:b/>
                <w:sz w:val="22"/>
                <w:szCs w:val="22"/>
              </w:rPr>
            </w:pPr>
            <w:r>
              <w:rPr>
                <w:rFonts w:ascii="Arial" w:hAnsi="Arial" w:cs="Arial"/>
                <w:b/>
                <w:sz w:val="22"/>
                <w:szCs w:val="22"/>
              </w:rPr>
              <w:t>Resolución de ejercicios y problemas</w:t>
            </w:r>
          </w:p>
        </w:tc>
        <w:tc>
          <w:tcPr>
            <w:tcW w:w="2268"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lecturas</w:t>
            </w:r>
          </w:p>
        </w:tc>
        <w:tc>
          <w:tcPr>
            <w:tcW w:w="4218" w:type="dxa"/>
            <w:shd w:val="clear" w:color="auto" w:fill="auto"/>
            <w:vAlign w:val="center"/>
          </w:tcPr>
          <w:p w:rsidR="004208F0" w:rsidRPr="00BE4942" w:rsidRDefault="004208F0" w:rsidP="00DE4865">
            <w:pPr>
              <w:jc w:val="center"/>
              <w:rPr>
                <w:rFonts w:ascii="Arial" w:hAnsi="Arial" w:cs="Arial"/>
                <w:b/>
                <w:bCs/>
                <w:color w:val="00B050"/>
                <w:sz w:val="22"/>
                <w:szCs w:val="22"/>
              </w:rPr>
            </w:pPr>
          </w:p>
        </w:tc>
      </w:tr>
      <w:tr w:rsidR="004208F0" w:rsidRPr="00BE4942" w:rsidTr="001B0502">
        <w:trPr>
          <w:trHeight w:val="562"/>
        </w:trPr>
        <w:tc>
          <w:tcPr>
            <w:tcW w:w="959" w:type="dxa"/>
            <w:shd w:val="clear" w:color="auto" w:fill="auto"/>
            <w:vAlign w:val="center"/>
          </w:tcPr>
          <w:p w:rsidR="004208F0" w:rsidRPr="00BE4942" w:rsidRDefault="0020097F" w:rsidP="00DE4865">
            <w:pPr>
              <w:jc w:val="center"/>
              <w:rPr>
                <w:rFonts w:ascii="Arial" w:hAnsi="Arial" w:cs="Arial"/>
                <w:sz w:val="22"/>
                <w:szCs w:val="22"/>
              </w:rPr>
            </w:pPr>
            <w:r>
              <w:rPr>
                <w:rFonts w:ascii="Arial" w:hAnsi="Arial" w:cs="Arial"/>
                <w:sz w:val="22"/>
                <w:szCs w:val="22"/>
              </w:rPr>
              <w:t>Noviembre 23</w:t>
            </w:r>
            <w:r w:rsidR="004737A1" w:rsidRPr="00BE4942">
              <w:rPr>
                <w:rFonts w:ascii="Arial" w:hAnsi="Arial" w:cs="Arial"/>
                <w:sz w:val="22"/>
                <w:szCs w:val="22"/>
              </w:rPr>
              <w:t>/15</w:t>
            </w:r>
          </w:p>
        </w:tc>
        <w:tc>
          <w:tcPr>
            <w:tcW w:w="850"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 xml:space="preserve">Taller </w:t>
            </w:r>
          </w:p>
        </w:tc>
        <w:tc>
          <w:tcPr>
            <w:tcW w:w="2268" w:type="dxa"/>
            <w:shd w:val="clear" w:color="auto" w:fill="auto"/>
            <w:vAlign w:val="center"/>
          </w:tcPr>
          <w:p w:rsidR="004208F0" w:rsidRPr="00BE4942" w:rsidRDefault="001A1842" w:rsidP="00DE4865">
            <w:pPr>
              <w:jc w:val="center"/>
              <w:rPr>
                <w:rFonts w:ascii="Arial" w:hAnsi="Arial" w:cs="Arial"/>
                <w:b/>
                <w:sz w:val="22"/>
                <w:szCs w:val="22"/>
              </w:rPr>
            </w:pPr>
            <w:r>
              <w:rPr>
                <w:rFonts w:ascii="Arial" w:hAnsi="Arial" w:cs="Arial"/>
                <w:b/>
                <w:sz w:val="22"/>
                <w:szCs w:val="22"/>
              </w:rPr>
              <w:t>Studio de casos</w:t>
            </w: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tc>
      </w:tr>
      <w:tr w:rsidR="004208F0" w:rsidRPr="00BE4942" w:rsidTr="00A46F52">
        <w:trPr>
          <w:trHeight w:val="562"/>
        </w:trPr>
        <w:tc>
          <w:tcPr>
            <w:tcW w:w="959" w:type="dxa"/>
            <w:shd w:val="clear" w:color="auto" w:fill="auto"/>
            <w:vAlign w:val="center"/>
          </w:tcPr>
          <w:p w:rsidR="004208F0" w:rsidRPr="00BE4942" w:rsidRDefault="004208F0" w:rsidP="00DE4865">
            <w:pPr>
              <w:jc w:val="center"/>
              <w:rPr>
                <w:rFonts w:ascii="Arial" w:hAnsi="Arial" w:cs="Arial"/>
                <w:b/>
                <w:sz w:val="22"/>
                <w:szCs w:val="22"/>
              </w:rPr>
            </w:pPr>
          </w:p>
        </w:tc>
        <w:tc>
          <w:tcPr>
            <w:tcW w:w="850" w:type="dxa"/>
            <w:shd w:val="clear" w:color="auto" w:fill="auto"/>
            <w:vAlign w:val="center"/>
          </w:tcPr>
          <w:p w:rsidR="004208F0" w:rsidRPr="00BE4942" w:rsidRDefault="004208F0" w:rsidP="00DE4865">
            <w:pPr>
              <w:jc w:val="center"/>
              <w:rPr>
                <w:rFonts w:ascii="Arial" w:hAnsi="Arial" w:cs="Arial"/>
                <w:b/>
                <w:sz w:val="22"/>
                <w:szCs w:val="22"/>
              </w:rPr>
            </w:pPr>
          </w:p>
        </w:tc>
        <w:tc>
          <w:tcPr>
            <w:tcW w:w="3579" w:type="dxa"/>
            <w:shd w:val="clear" w:color="auto" w:fill="auto"/>
            <w:vAlign w:val="center"/>
          </w:tcPr>
          <w:p w:rsidR="004208F0" w:rsidRPr="00BE4942" w:rsidRDefault="004208F0" w:rsidP="00DE4865">
            <w:pPr>
              <w:jc w:val="center"/>
              <w:rPr>
                <w:rFonts w:ascii="Arial" w:hAnsi="Arial" w:cs="Arial"/>
                <w:b/>
                <w:sz w:val="22"/>
                <w:szCs w:val="22"/>
              </w:rPr>
            </w:pPr>
          </w:p>
        </w:tc>
        <w:tc>
          <w:tcPr>
            <w:tcW w:w="2409" w:type="dxa"/>
            <w:shd w:val="clear" w:color="auto" w:fill="auto"/>
            <w:vAlign w:val="center"/>
          </w:tcPr>
          <w:p w:rsidR="004208F0" w:rsidRPr="00BE4942" w:rsidRDefault="004208F0" w:rsidP="00DE4865">
            <w:pPr>
              <w:jc w:val="center"/>
              <w:rPr>
                <w:rFonts w:ascii="Arial" w:hAnsi="Arial" w:cs="Arial"/>
                <w:b/>
                <w:sz w:val="22"/>
                <w:szCs w:val="22"/>
              </w:rPr>
            </w:pPr>
          </w:p>
        </w:tc>
        <w:tc>
          <w:tcPr>
            <w:tcW w:w="2268" w:type="dxa"/>
            <w:shd w:val="clear" w:color="auto" w:fill="auto"/>
            <w:vAlign w:val="center"/>
          </w:tcPr>
          <w:p w:rsidR="004208F0" w:rsidRPr="00BE4942" w:rsidRDefault="004208F0" w:rsidP="00DE4865">
            <w:pPr>
              <w:jc w:val="center"/>
              <w:rPr>
                <w:rFonts w:ascii="Arial" w:hAnsi="Arial" w:cs="Arial"/>
                <w:b/>
                <w:sz w:val="22"/>
                <w:szCs w:val="22"/>
              </w:rPr>
            </w:pPr>
          </w:p>
        </w:tc>
        <w:tc>
          <w:tcPr>
            <w:tcW w:w="4218" w:type="dxa"/>
            <w:shd w:val="clear" w:color="auto" w:fill="auto"/>
            <w:vAlign w:val="center"/>
          </w:tcPr>
          <w:p w:rsidR="004208F0" w:rsidRPr="00BE4942" w:rsidRDefault="004208F0" w:rsidP="00DE4865">
            <w:pPr>
              <w:jc w:val="center"/>
              <w:rPr>
                <w:rFonts w:ascii="Arial" w:hAnsi="Arial" w:cs="Arial"/>
                <w:b/>
                <w:bCs/>
                <w:color w:val="000000"/>
                <w:sz w:val="22"/>
                <w:szCs w:val="22"/>
              </w:rPr>
            </w:pPr>
          </w:p>
          <w:p w:rsidR="004208F0" w:rsidRPr="00BE4942" w:rsidRDefault="004208F0" w:rsidP="00DE4865">
            <w:pPr>
              <w:jc w:val="center"/>
              <w:rPr>
                <w:rFonts w:ascii="Arial" w:hAnsi="Arial" w:cs="Arial"/>
                <w:b/>
                <w:bCs/>
                <w:color w:val="000000"/>
                <w:sz w:val="22"/>
                <w:szCs w:val="22"/>
              </w:rPr>
            </w:pPr>
          </w:p>
        </w:tc>
      </w:tr>
    </w:tbl>
    <w:p w:rsidR="00D71398" w:rsidRPr="00BE4942" w:rsidRDefault="00D71398">
      <w:pPr>
        <w:rPr>
          <w:sz w:val="22"/>
          <w:szCs w:val="22"/>
        </w:rPr>
      </w:pPr>
    </w:p>
    <w:p w:rsidR="00D71398" w:rsidRPr="00BE4942" w:rsidRDefault="00D71398">
      <w:pPr>
        <w:rPr>
          <w:sz w:val="22"/>
          <w:szCs w:val="22"/>
        </w:rPr>
      </w:pPr>
    </w:p>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BE4942" w:rsidTr="00880CC2">
        <w:trPr>
          <w:trHeight w:val="405"/>
        </w:trPr>
        <w:tc>
          <w:tcPr>
            <w:tcW w:w="1809" w:type="dxa"/>
            <w:gridSpan w:val="2"/>
            <w:vMerge w:val="restart"/>
            <w:shd w:val="clear" w:color="auto" w:fill="548DD4" w:themeFill="text2" w:themeFillTint="99"/>
            <w:vAlign w:val="center"/>
          </w:tcPr>
          <w:p w:rsidR="00D71398" w:rsidRPr="00BE4942" w:rsidRDefault="001F69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SEMANA No. 16</w:t>
            </w: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jc w:val="both"/>
              <w:rPr>
                <w:rFonts w:ascii="Arial" w:hAnsi="Arial" w:cs="Arial"/>
                <w:b/>
                <w:bCs/>
                <w:color w:val="000000"/>
                <w:sz w:val="22"/>
                <w:szCs w:val="22"/>
              </w:rPr>
            </w:pPr>
            <w:r w:rsidRPr="00BE4942">
              <w:rPr>
                <w:rFonts w:ascii="Arial" w:hAnsi="Arial" w:cs="Arial"/>
                <w:b/>
                <w:bCs/>
                <w:color w:val="000000"/>
                <w:sz w:val="22"/>
                <w:szCs w:val="22"/>
              </w:rPr>
              <w:t xml:space="preserve">PROBLEMAS A RESOLVER </w:t>
            </w:r>
          </w:p>
        </w:tc>
        <w:tc>
          <w:tcPr>
            <w:tcW w:w="8895" w:type="dxa"/>
            <w:gridSpan w:val="3"/>
            <w:shd w:val="clear" w:color="auto" w:fill="auto"/>
            <w:vAlign w:val="center"/>
          </w:tcPr>
          <w:p w:rsidR="00D71398" w:rsidRPr="00BE4942" w:rsidRDefault="008B7543" w:rsidP="00DE4865">
            <w:pPr>
              <w:jc w:val="both"/>
              <w:rPr>
                <w:rFonts w:ascii="Arial" w:hAnsi="Arial" w:cs="Arial"/>
                <w:b/>
                <w:bCs/>
                <w:color w:val="000000"/>
                <w:sz w:val="22"/>
                <w:szCs w:val="22"/>
              </w:rPr>
            </w:pPr>
            <w:r>
              <w:rPr>
                <w:rFonts w:ascii="Arial" w:hAnsi="Arial" w:cs="Arial"/>
                <w:b/>
                <w:bCs/>
                <w:color w:val="000000"/>
                <w:sz w:val="22"/>
                <w:szCs w:val="22"/>
              </w:rPr>
              <w:t>¿Cuál es la importancia del  estudio ambiental que se debe hacer a un proyecto</w:t>
            </w:r>
            <w:proofErr w:type="gramStart"/>
            <w:r>
              <w:rPr>
                <w:rFonts w:ascii="Arial" w:hAnsi="Arial" w:cs="Arial"/>
                <w:b/>
                <w:bCs/>
                <w:color w:val="000000"/>
                <w:sz w:val="22"/>
                <w:szCs w:val="22"/>
              </w:rPr>
              <w:t>?¿</w:t>
            </w:r>
            <w:proofErr w:type="gramEnd"/>
            <w:r>
              <w:rPr>
                <w:rFonts w:ascii="Arial" w:hAnsi="Arial" w:cs="Arial"/>
                <w:b/>
                <w:bCs/>
                <w:color w:val="000000"/>
                <w:sz w:val="22"/>
                <w:szCs w:val="22"/>
              </w:rPr>
              <w:t>Cuales son los tipos de estudio ambientales?¿Quiénes son los responsables de dicho estudio?¿Cuáles son los aspectos administrativos y legales del proyecto?</w:t>
            </w:r>
          </w:p>
        </w:tc>
      </w:tr>
      <w:tr w:rsidR="00D71398" w:rsidRPr="00BE4942" w:rsidTr="00880CC2">
        <w:trPr>
          <w:trHeight w:val="426"/>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 xml:space="preserve">COMPETENCIAS A FORMAR </w:t>
            </w:r>
          </w:p>
        </w:tc>
        <w:tc>
          <w:tcPr>
            <w:tcW w:w="8895" w:type="dxa"/>
            <w:gridSpan w:val="3"/>
            <w:shd w:val="clear" w:color="auto" w:fill="auto"/>
            <w:vAlign w:val="center"/>
          </w:tcPr>
          <w:p w:rsidR="00D71398" w:rsidRPr="00BE4942" w:rsidRDefault="008B7543" w:rsidP="00DE4865">
            <w:pPr>
              <w:rPr>
                <w:rFonts w:ascii="Arial" w:hAnsi="Arial" w:cs="Arial"/>
                <w:b/>
                <w:bCs/>
                <w:color w:val="000000"/>
                <w:sz w:val="22"/>
                <w:szCs w:val="22"/>
              </w:rPr>
            </w:pPr>
            <w:r>
              <w:rPr>
                <w:rFonts w:ascii="Arial" w:hAnsi="Arial" w:cs="Arial"/>
                <w:b/>
                <w:bCs/>
                <w:color w:val="000000"/>
                <w:sz w:val="22"/>
                <w:szCs w:val="22"/>
              </w:rPr>
              <w:t>Intelectuales, valorativas, interpretativas</w:t>
            </w:r>
          </w:p>
        </w:tc>
      </w:tr>
      <w:tr w:rsidR="00D71398" w:rsidRPr="00BE4942" w:rsidTr="00880CC2">
        <w:trPr>
          <w:trHeight w:val="390"/>
        </w:trPr>
        <w:tc>
          <w:tcPr>
            <w:tcW w:w="1809" w:type="dxa"/>
            <w:gridSpan w:val="2"/>
            <w:vMerge/>
            <w:shd w:val="clear" w:color="auto" w:fill="548DD4" w:themeFill="text2" w:themeFillTint="99"/>
            <w:vAlign w:val="center"/>
          </w:tcPr>
          <w:p w:rsidR="00D71398" w:rsidRPr="00BE4942" w:rsidRDefault="00D71398" w:rsidP="00DE4865">
            <w:pPr>
              <w:jc w:val="center"/>
              <w:rPr>
                <w:rFonts w:ascii="Arial" w:hAnsi="Arial" w:cs="Arial"/>
                <w:b/>
                <w:color w:val="FFFFFF" w:themeColor="background1"/>
                <w:sz w:val="22"/>
                <w:szCs w:val="22"/>
              </w:rPr>
            </w:pPr>
          </w:p>
        </w:tc>
        <w:tc>
          <w:tcPr>
            <w:tcW w:w="3579" w:type="dxa"/>
            <w:shd w:val="clear" w:color="auto" w:fill="FFFFFF" w:themeFill="background1"/>
            <w:vAlign w:val="center"/>
          </w:tcPr>
          <w:p w:rsidR="00D71398" w:rsidRPr="00BE4942" w:rsidRDefault="00D71398" w:rsidP="00DE4865">
            <w:pPr>
              <w:rPr>
                <w:rFonts w:ascii="Arial" w:hAnsi="Arial" w:cs="Arial"/>
                <w:b/>
                <w:bCs/>
                <w:color w:val="000000"/>
                <w:sz w:val="22"/>
                <w:szCs w:val="22"/>
              </w:rPr>
            </w:pPr>
            <w:r w:rsidRPr="00BE4942">
              <w:rPr>
                <w:rFonts w:ascii="Arial" w:hAnsi="Arial" w:cs="Arial"/>
                <w:b/>
                <w:bCs/>
                <w:color w:val="000000"/>
                <w:sz w:val="22"/>
                <w:szCs w:val="22"/>
              </w:rPr>
              <w:t>TEORIAS Y CONCEPTOS</w:t>
            </w:r>
          </w:p>
        </w:tc>
        <w:tc>
          <w:tcPr>
            <w:tcW w:w="8895" w:type="dxa"/>
            <w:gridSpan w:val="3"/>
            <w:shd w:val="clear" w:color="auto" w:fill="auto"/>
            <w:vAlign w:val="center"/>
          </w:tcPr>
          <w:p w:rsidR="00D71398" w:rsidRPr="00BE4942" w:rsidRDefault="008B7543" w:rsidP="00DE4865">
            <w:pPr>
              <w:rPr>
                <w:rFonts w:ascii="Arial" w:hAnsi="Arial" w:cs="Arial"/>
                <w:b/>
                <w:bCs/>
                <w:color w:val="000000"/>
                <w:sz w:val="22"/>
                <w:szCs w:val="22"/>
              </w:rPr>
            </w:pPr>
            <w:r>
              <w:rPr>
                <w:rFonts w:ascii="Arial" w:hAnsi="Arial" w:cs="Arial"/>
                <w:b/>
                <w:bCs/>
                <w:color w:val="000000"/>
                <w:sz w:val="22"/>
                <w:szCs w:val="22"/>
              </w:rPr>
              <w:t>Estudio ambiental de los proyectos, proyectos de impacto ambiental, instrumentos para identificar y estudiar el impacto ambiental, aspectos administrativos y legales de los proyectos.</w:t>
            </w:r>
          </w:p>
        </w:tc>
      </w:tr>
      <w:tr w:rsidR="008F1427" w:rsidRPr="00BE4942" w:rsidTr="004E2C54">
        <w:trPr>
          <w:trHeight w:val="621"/>
        </w:trPr>
        <w:tc>
          <w:tcPr>
            <w:tcW w:w="959" w:type="dxa"/>
            <w:shd w:val="clear" w:color="auto" w:fill="548DD4" w:themeFill="text2" w:themeFillTint="99"/>
            <w:vAlign w:val="center"/>
          </w:tcPr>
          <w:p w:rsidR="008F1427" w:rsidRPr="00BE4942" w:rsidRDefault="008F14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FECHA</w:t>
            </w:r>
          </w:p>
        </w:tc>
        <w:tc>
          <w:tcPr>
            <w:tcW w:w="850" w:type="dxa"/>
            <w:shd w:val="clear" w:color="auto" w:fill="548DD4" w:themeFill="text2" w:themeFillTint="99"/>
            <w:vAlign w:val="center"/>
          </w:tcPr>
          <w:p w:rsidR="008F1427" w:rsidRPr="00BE4942" w:rsidRDefault="008F14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HORAS </w:t>
            </w:r>
          </w:p>
        </w:tc>
        <w:tc>
          <w:tcPr>
            <w:tcW w:w="3579" w:type="dxa"/>
            <w:shd w:val="clear" w:color="auto" w:fill="548DD4" w:themeFill="text2" w:themeFillTint="99"/>
            <w:vAlign w:val="center"/>
          </w:tcPr>
          <w:p w:rsidR="008F1427" w:rsidRPr="00BE4942" w:rsidRDefault="008F14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ACTIVIDADES </w:t>
            </w:r>
          </w:p>
        </w:tc>
        <w:tc>
          <w:tcPr>
            <w:tcW w:w="2409" w:type="dxa"/>
            <w:shd w:val="clear" w:color="auto" w:fill="548DD4" w:themeFill="text2" w:themeFillTint="99"/>
            <w:vAlign w:val="center"/>
          </w:tcPr>
          <w:p w:rsidR="008F1427" w:rsidRPr="00BE4942" w:rsidRDefault="008F14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EVIDENCIAS DE APRENDIZAJE </w:t>
            </w:r>
          </w:p>
        </w:tc>
        <w:tc>
          <w:tcPr>
            <w:tcW w:w="2268" w:type="dxa"/>
            <w:shd w:val="clear" w:color="auto" w:fill="548DD4" w:themeFill="text2" w:themeFillTint="99"/>
            <w:vAlign w:val="center"/>
          </w:tcPr>
          <w:p w:rsidR="008F1427" w:rsidRPr="00BE4942" w:rsidRDefault="008F1427" w:rsidP="00DE4865">
            <w:pPr>
              <w:jc w:val="center"/>
              <w:rPr>
                <w:rFonts w:ascii="Arial" w:hAnsi="Arial" w:cs="Arial"/>
                <w:b/>
                <w:color w:val="FFFFFF" w:themeColor="background1"/>
                <w:sz w:val="22"/>
                <w:szCs w:val="22"/>
              </w:rPr>
            </w:pPr>
            <w:r w:rsidRPr="00BE4942">
              <w:rPr>
                <w:rFonts w:ascii="Arial" w:hAnsi="Arial" w:cs="Arial"/>
                <w:b/>
                <w:color w:val="FFFFFF" w:themeColor="background1"/>
                <w:sz w:val="22"/>
                <w:szCs w:val="22"/>
              </w:rPr>
              <w:t xml:space="preserve">RECURSOS DIDÁCTICOS (lecturas, videos,  </w:t>
            </w:r>
          </w:p>
        </w:tc>
        <w:tc>
          <w:tcPr>
            <w:tcW w:w="4218" w:type="dxa"/>
            <w:shd w:val="clear" w:color="auto" w:fill="548DD4" w:themeFill="text2" w:themeFillTint="99"/>
            <w:vAlign w:val="center"/>
          </w:tcPr>
          <w:p w:rsidR="008F1427" w:rsidRPr="00BE4942" w:rsidRDefault="008F1427" w:rsidP="00DE4865">
            <w:pPr>
              <w:jc w:val="center"/>
              <w:rPr>
                <w:rFonts w:ascii="Arial" w:hAnsi="Arial" w:cs="Arial"/>
                <w:b/>
                <w:bCs/>
                <w:color w:val="FFFFFF" w:themeColor="background1"/>
                <w:sz w:val="22"/>
                <w:szCs w:val="22"/>
              </w:rPr>
            </w:pPr>
            <w:r w:rsidRPr="00BE4942">
              <w:rPr>
                <w:rFonts w:ascii="Arial" w:hAnsi="Arial" w:cs="Arial"/>
                <w:b/>
                <w:bCs/>
                <w:color w:val="FFFFFF" w:themeColor="background1"/>
                <w:sz w:val="22"/>
                <w:szCs w:val="22"/>
              </w:rPr>
              <w:t>OBSERVACIONES</w:t>
            </w:r>
          </w:p>
        </w:tc>
      </w:tr>
      <w:tr w:rsidR="008F1427" w:rsidRPr="00BE4942" w:rsidTr="00831842">
        <w:trPr>
          <w:trHeight w:val="562"/>
        </w:trPr>
        <w:tc>
          <w:tcPr>
            <w:tcW w:w="959" w:type="dxa"/>
            <w:shd w:val="clear" w:color="auto" w:fill="auto"/>
            <w:vAlign w:val="center"/>
          </w:tcPr>
          <w:p w:rsidR="008F1427" w:rsidRPr="00BE4942" w:rsidRDefault="0020097F" w:rsidP="00DE4865">
            <w:pPr>
              <w:jc w:val="center"/>
              <w:rPr>
                <w:rFonts w:ascii="Arial" w:hAnsi="Arial" w:cs="Arial"/>
                <w:sz w:val="22"/>
                <w:szCs w:val="22"/>
              </w:rPr>
            </w:pPr>
            <w:r>
              <w:rPr>
                <w:rFonts w:ascii="Arial" w:hAnsi="Arial" w:cs="Arial"/>
                <w:sz w:val="22"/>
                <w:szCs w:val="22"/>
              </w:rPr>
              <w:t xml:space="preserve">Noviembre </w:t>
            </w:r>
            <w:r w:rsidR="004737A1" w:rsidRPr="00BE4942">
              <w:rPr>
                <w:rFonts w:ascii="Arial" w:hAnsi="Arial" w:cs="Arial"/>
                <w:sz w:val="22"/>
                <w:szCs w:val="22"/>
              </w:rPr>
              <w:t>27/15</w:t>
            </w:r>
          </w:p>
        </w:tc>
        <w:tc>
          <w:tcPr>
            <w:tcW w:w="850"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Clase magistral</w:t>
            </w:r>
          </w:p>
        </w:tc>
        <w:tc>
          <w:tcPr>
            <w:tcW w:w="2409" w:type="dxa"/>
            <w:shd w:val="clear" w:color="auto" w:fill="auto"/>
            <w:vAlign w:val="center"/>
          </w:tcPr>
          <w:p w:rsidR="008F1427" w:rsidRPr="00BE4942" w:rsidRDefault="008B7543" w:rsidP="00DE4865">
            <w:pPr>
              <w:rPr>
                <w:rFonts w:ascii="Arial" w:hAnsi="Arial" w:cs="Arial"/>
                <w:b/>
                <w:sz w:val="22"/>
                <w:szCs w:val="22"/>
              </w:rPr>
            </w:pPr>
            <w:r>
              <w:rPr>
                <w:rFonts w:ascii="Arial" w:hAnsi="Arial" w:cs="Arial"/>
                <w:b/>
                <w:sz w:val="22"/>
                <w:szCs w:val="22"/>
              </w:rPr>
              <w:t>Asesoría final del proyecto propuesto</w:t>
            </w:r>
          </w:p>
        </w:tc>
        <w:tc>
          <w:tcPr>
            <w:tcW w:w="2268"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 xml:space="preserve">Informes , lecturas </w:t>
            </w:r>
          </w:p>
        </w:tc>
        <w:tc>
          <w:tcPr>
            <w:tcW w:w="4218" w:type="dxa"/>
            <w:shd w:val="clear" w:color="auto" w:fill="auto"/>
            <w:vAlign w:val="center"/>
          </w:tcPr>
          <w:p w:rsidR="008F1427" w:rsidRPr="00BE4942" w:rsidRDefault="008F1427" w:rsidP="00DE4865">
            <w:pPr>
              <w:jc w:val="center"/>
              <w:rPr>
                <w:rFonts w:ascii="Arial" w:hAnsi="Arial" w:cs="Arial"/>
                <w:b/>
                <w:bCs/>
                <w:color w:val="00B050"/>
                <w:sz w:val="22"/>
                <w:szCs w:val="22"/>
              </w:rPr>
            </w:pPr>
          </w:p>
        </w:tc>
      </w:tr>
      <w:tr w:rsidR="008F1427" w:rsidRPr="00BE4942" w:rsidTr="0021211B">
        <w:trPr>
          <w:trHeight w:val="562"/>
        </w:trPr>
        <w:tc>
          <w:tcPr>
            <w:tcW w:w="959" w:type="dxa"/>
            <w:shd w:val="clear" w:color="auto" w:fill="auto"/>
            <w:vAlign w:val="center"/>
          </w:tcPr>
          <w:p w:rsidR="008F1427" w:rsidRPr="00BE4942" w:rsidRDefault="0020097F" w:rsidP="00DE4865">
            <w:pPr>
              <w:jc w:val="center"/>
              <w:rPr>
                <w:rFonts w:ascii="Arial" w:hAnsi="Arial" w:cs="Arial"/>
                <w:sz w:val="22"/>
                <w:szCs w:val="22"/>
              </w:rPr>
            </w:pPr>
            <w:r>
              <w:rPr>
                <w:rFonts w:ascii="Arial" w:hAnsi="Arial" w:cs="Arial"/>
                <w:sz w:val="22"/>
                <w:szCs w:val="22"/>
              </w:rPr>
              <w:lastRenderedPageBreak/>
              <w:t>Noviembre 30</w:t>
            </w:r>
            <w:r w:rsidR="004737A1" w:rsidRPr="00BE4942">
              <w:rPr>
                <w:rFonts w:ascii="Arial" w:hAnsi="Arial" w:cs="Arial"/>
                <w:sz w:val="22"/>
                <w:szCs w:val="22"/>
              </w:rPr>
              <w:t>/15</w:t>
            </w:r>
          </w:p>
        </w:tc>
        <w:tc>
          <w:tcPr>
            <w:tcW w:w="850"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2</w:t>
            </w:r>
          </w:p>
        </w:tc>
        <w:tc>
          <w:tcPr>
            <w:tcW w:w="3579" w:type="dxa"/>
            <w:shd w:val="clear" w:color="auto" w:fill="auto"/>
            <w:vAlign w:val="center"/>
          </w:tcPr>
          <w:p w:rsidR="008F1427" w:rsidRPr="00BE4942" w:rsidRDefault="008B7543" w:rsidP="008B7543">
            <w:pPr>
              <w:rPr>
                <w:rFonts w:ascii="Arial" w:hAnsi="Arial" w:cs="Arial"/>
                <w:b/>
                <w:sz w:val="22"/>
                <w:szCs w:val="22"/>
              </w:rPr>
            </w:pPr>
            <w:r>
              <w:rPr>
                <w:rFonts w:ascii="Arial" w:hAnsi="Arial" w:cs="Arial"/>
                <w:b/>
                <w:sz w:val="22"/>
                <w:szCs w:val="22"/>
              </w:rPr>
              <w:t>Evaluación del trabajo final</w:t>
            </w:r>
          </w:p>
        </w:tc>
        <w:tc>
          <w:tcPr>
            <w:tcW w:w="2409"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 xml:space="preserve">Exposición </w:t>
            </w:r>
          </w:p>
        </w:tc>
        <w:tc>
          <w:tcPr>
            <w:tcW w:w="2268" w:type="dxa"/>
            <w:shd w:val="clear" w:color="auto" w:fill="auto"/>
            <w:vAlign w:val="center"/>
          </w:tcPr>
          <w:p w:rsidR="008F1427" w:rsidRPr="00BE4942" w:rsidRDefault="008B7543" w:rsidP="00DE4865">
            <w:pPr>
              <w:jc w:val="center"/>
              <w:rPr>
                <w:rFonts w:ascii="Arial" w:hAnsi="Arial" w:cs="Arial"/>
                <w:b/>
                <w:sz w:val="22"/>
                <w:szCs w:val="22"/>
              </w:rPr>
            </w:pPr>
            <w:r>
              <w:rPr>
                <w:rFonts w:ascii="Arial" w:hAnsi="Arial" w:cs="Arial"/>
                <w:b/>
                <w:sz w:val="22"/>
                <w:szCs w:val="22"/>
              </w:rPr>
              <w:t>Entrega informe final</w:t>
            </w:r>
          </w:p>
        </w:tc>
        <w:tc>
          <w:tcPr>
            <w:tcW w:w="4218" w:type="dxa"/>
            <w:shd w:val="clear" w:color="auto" w:fill="auto"/>
            <w:vAlign w:val="center"/>
          </w:tcPr>
          <w:p w:rsidR="008F1427" w:rsidRPr="00BE4942" w:rsidRDefault="008F1427" w:rsidP="00DE4865">
            <w:pPr>
              <w:jc w:val="center"/>
              <w:rPr>
                <w:rFonts w:ascii="Arial" w:hAnsi="Arial" w:cs="Arial"/>
                <w:b/>
                <w:bCs/>
                <w:color w:val="000000"/>
                <w:sz w:val="22"/>
                <w:szCs w:val="22"/>
              </w:rPr>
            </w:pPr>
          </w:p>
        </w:tc>
      </w:tr>
      <w:tr w:rsidR="008F1427" w:rsidRPr="00BE4942" w:rsidTr="00325783">
        <w:trPr>
          <w:trHeight w:val="562"/>
        </w:trPr>
        <w:tc>
          <w:tcPr>
            <w:tcW w:w="959" w:type="dxa"/>
            <w:shd w:val="clear" w:color="auto" w:fill="auto"/>
            <w:vAlign w:val="center"/>
          </w:tcPr>
          <w:p w:rsidR="008F1427" w:rsidRPr="00BE4942" w:rsidRDefault="008F1427" w:rsidP="00DE4865">
            <w:pPr>
              <w:jc w:val="center"/>
              <w:rPr>
                <w:rFonts w:ascii="Arial" w:hAnsi="Arial" w:cs="Arial"/>
                <w:b/>
                <w:sz w:val="22"/>
                <w:szCs w:val="22"/>
              </w:rPr>
            </w:pPr>
          </w:p>
        </w:tc>
        <w:tc>
          <w:tcPr>
            <w:tcW w:w="850" w:type="dxa"/>
            <w:shd w:val="clear" w:color="auto" w:fill="auto"/>
            <w:vAlign w:val="center"/>
          </w:tcPr>
          <w:p w:rsidR="008F1427" w:rsidRPr="00BE4942" w:rsidRDefault="008F1427" w:rsidP="00DE4865">
            <w:pPr>
              <w:jc w:val="center"/>
              <w:rPr>
                <w:rFonts w:ascii="Arial" w:hAnsi="Arial" w:cs="Arial"/>
                <w:b/>
                <w:sz w:val="22"/>
                <w:szCs w:val="22"/>
              </w:rPr>
            </w:pPr>
          </w:p>
        </w:tc>
        <w:tc>
          <w:tcPr>
            <w:tcW w:w="3579" w:type="dxa"/>
            <w:shd w:val="clear" w:color="auto" w:fill="auto"/>
            <w:vAlign w:val="center"/>
          </w:tcPr>
          <w:p w:rsidR="008F1427" w:rsidRPr="00BE4942" w:rsidRDefault="008F1427" w:rsidP="00DE4865">
            <w:pPr>
              <w:jc w:val="center"/>
              <w:rPr>
                <w:rFonts w:ascii="Arial" w:hAnsi="Arial" w:cs="Arial"/>
                <w:b/>
                <w:sz w:val="22"/>
                <w:szCs w:val="22"/>
              </w:rPr>
            </w:pPr>
          </w:p>
        </w:tc>
        <w:tc>
          <w:tcPr>
            <w:tcW w:w="2409" w:type="dxa"/>
            <w:shd w:val="clear" w:color="auto" w:fill="auto"/>
            <w:vAlign w:val="center"/>
          </w:tcPr>
          <w:p w:rsidR="008F1427" w:rsidRPr="00BE4942" w:rsidRDefault="008F1427" w:rsidP="00DE4865">
            <w:pPr>
              <w:jc w:val="center"/>
              <w:rPr>
                <w:rFonts w:ascii="Arial" w:hAnsi="Arial" w:cs="Arial"/>
                <w:b/>
                <w:sz w:val="22"/>
                <w:szCs w:val="22"/>
              </w:rPr>
            </w:pPr>
          </w:p>
        </w:tc>
        <w:tc>
          <w:tcPr>
            <w:tcW w:w="2268" w:type="dxa"/>
            <w:shd w:val="clear" w:color="auto" w:fill="auto"/>
            <w:vAlign w:val="center"/>
          </w:tcPr>
          <w:p w:rsidR="008F1427" w:rsidRPr="00BE4942" w:rsidRDefault="008F1427" w:rsidP="00DE4865">
            <w:pPr>
              <w:jc w:val="center"/>
              <w:rPr>
                <w:rFonts w:ascii="Arial" w:hAnsi="Arial" w:cs="Arial"/>
                <w:b/>
                <w:sz w:val="22"/>
                <w:szCs w:val="22"/>
              </w:rPr>
            </w:pPr>
          </w:p>
        </w:tc>
        <w:tc>
          <w:tcPr>
            <w:tcW w:w="4218" w:type="dxa"/>
            <w:shd w:val="clear" w:color="auto" w:fill="auto"/>
            <w:vAlign w:val="center"/>
          </w:tcPr>
          <w:p w:rsidR="008F1427" w:rsidRPr="00BE4942" w:rsidRDefault="008F1427" w:rsidP="00DE4865">
            <w:pPr>
              <w:jc w:val="center"/>
              <w:rPr>
                <w:rFonts w:ascii="Arial" w:hAnsi="Arial" w:cs="Arial"/>
                <w:b/>
                <w:bCs/>
                <w:color w:val="000000"/>
                <w:sz w:val="22"/>
                <w:szCs w:val="22"/>
              </w:rPr>
            </w:pPr>
          </w:p>
          <w:p w:rsidR="008F1427" w:rsidRPr="00BE4942" w:rsidRDefault="008F1427" w:rsidP="00DE4865">
            <w:pPr>
              <w:jc w:val="center"/>
              <w:rPr>
                <w:rFonts w:ascii="Arial" w:hAnsi="Arial" w:cs="Arial"/>
                <w:b/>
                <w:bCs/>
                <w:color w:val="000000"/>
                <w:sz w:val="22"/>
                <w:szCs w:val="22"/>
              </w:rPr>
            </w:pPr>
          </w:p>
        </w:tc>
      </w:tr>
    </w:tbl>
    <w:p w:rsidR="00D71398" w:rsidRPr="00BE4942" w:rsidRDefault="00D71398">
      <w:pPr>
        <w:rPr>
          <w:sz w:val="22"/>
          <w:szCs w:val="22"/>
        </w:rPr>
      </w:pPr>
    </w:p>
    <w:p w:rsidR="00BA1F14" w:rsidRPr="00BE4942" w:rsidRDefault="00BA1F14">
      <w:pPr>
        <w:rPr>
          <w:sz w:val="22"/>
          <w:szCs w:val="22"/>
        </w:rPr>
      </w:pPr>
    </w:p>
    <w:sectPr w:rsidR="00BA1F14" w:rsidRPr="00BE4942" w:rsidSect="006B403B">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5A1" w:rsidRDefault="001945A1" w:rsidP="00487DEC">
      <w:r>
        <w:separator/>
      </w:r>
    </w:p>
  </w:endnote>
  <w:endnote w:type="continuationSeparator" w:id="0">
    <w:p w:rsidR="001945A1" w:rsidRDefault="001945A1" w:rsidP="004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80" w:rsidRPr="00895780" w:rsidRDefault="00895780" w:rsidP="00895780">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5A1" w:rsidRDefault="001945A1" w:rsidP="00487DEC">
      <w:r>
        <w:separator/>
      </w:r>
    </w:p>
  </w:footnote>
  <w:footnote w:type="continuationSeparator" w:id="0">
    <w:p w:rsidR="001945A1" w:rsidRDefault="001945A1" w:rsidP="0048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03B" w:rsidRDefault="006B403B">
    <w:pPr>
      <w:pStyle w:val="Encabezado"/>
    </w:pPr>
    <w:r>
      <w:rPr>
        <w:noProof/>
        <w:lang w:val="es-MX" w:eastAsia="es-MX"/>
      </w:rPr>
      <mc:AlternateContent>
        <mc:Choice Requires="wpg">
          <w:drawing>
            <wp:anchor distT="0" distB="0" distL="114300" distR="114300" simplePos="0" relativeHeight="251659264" behindDoc="0" locked="0" layoutInCell="1" allowOverlap="1">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30C01" w:rsidRDefault="006B403B" w:rsidP="00005294">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6B403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152C4">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152C4">
                              <w:rPr>
                                <w:rFonts w:ascii="Tahoma" w:hAnsi="Tahoma" w:cs="Tahoma"/>
                                <w:bCs/>
                                <w:noProof/>
                                <w:sz w:val="14"/>
                                <w:szCs w:val="12"/>
                              </w:rPr>
                              <w:t>11</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6B403B" w:rsidRPr="00630C01" w:rsidRDefault="006B403B" w:rsidP="00005294">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152C4">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152C4">
                        <w:rPr>
                          <w:rFonts w:ascii="Tahoma" w:hAnsi="Tahoma" w:cs="Tahoma"/>
                          <w:bCs/>
                          <w:noProof/>
                          <w:sz w:val="14"/>
                          <w:szCs w:val="12"/>
                        </w:rPr>
                        <w:t>11</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CD" w:rsidRPr="00B15A11" w:rsidRDefault="006B403B">
    <w:pPr>
      <w:pStyle w:val="Encabezado"/>
      <w:rPr>
        <w:sz w:val="18"/>
      </w:rPr>
    </w:pPr>
    <w:r>
      <w:rPr>
        <w:noProof/>
        <w:sz w:val="18"/>
        <w:lang w:val="es-MX" w:eastAsia="es-MX"/>
      </w:rPr>
      <mc:AlternateContent>
        <mc:Choice Requires="wpg">
          <w:drawing>
            <wp:anchor distT="0" distB="0" distL="114300" distR="114300" simplePos="0" relativeHeight="251658240" behindDoc="0" locked="0" layoutInCell="1" allowOverlap="1" wp14:anchorId="113B2F1F" wp14:editId="268B7AE0">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6B403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34"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0FD"/>
    <w:rsid w:val="00002E44"/>
    <w:rsid w:val="0000446A"/>
    <w:rsid w:val="00030363"/>
    <w:rsid w:val="00055D53"/>
    <w:rsid w:val="0009135A"/>
    <w:rsid w:val="00096C7A"/>
    <w:rsid w:val="000C2ACD"/>
    <w:rsid w:val="000D1DB1"/>
    <w:rsid w:val="000F4DBA"/>
    <w:rsid w:val="00123642"/>
    <w:rsid w:val="00130792"/>
    <w:rsid w:val="00133846"/>
    <w:rsid w:val="00140D00"/>
    <w:rsid w:val="00143F37"/>
    <w:rsid w:val="00157C97"/>
    <w:rsid w:val="001652EA"/>
    <w:rsid w:val="001705FF"/>
    <w:rsid w:val="00190780"/>
    <w:rsid w:val="0019386B"/>
    <w:rsid w:val="001945A1"/>
    <w:rsid w:val="001A015F"/>
    <w:rsid w:val="001A1842"/>
    <w:rsid w:val="001D746B"/>
    <w:rsid w:val="001E0D84"/>
    <w:rsid w:val="001F6927"/>
    <w:rsid w:val="0020097F"/>
    <w:rsid w:val="00200CC4"/>
    <w:rsid w:val="00201469"/>
    <w:rsid w:val="00217029"/>
    <w:rsid w:val="0026709D"/>
    <w:rsid w:val="0029718A"/>
    <w:rsid w:val="002B3620"/>
    <w:rsid w:val="002B4126"/>
    <w:rsid w:val="002D59B9"/>
    <w:rsid w:val="002E0E82"/>
    <w:rsid w:val="002F7B54"/>
    <w:rsid w:val="0030057C"/>
    <w:rsid w:val="003152C4"/>
    <w:rsid w:val="00317CAC"/>
    <w:rsid w:val="00320E41"/>
    <w:rsid w:val="003529F5"/>
    <w:rsid w:val="00352A39"/>
    <w:rsid w:val="00352CD9"/>
    <w:rsid w:val="00355BED"/>
    <w:rsid w:val="003607D9"/>
    <w:rsid w:val="00371881"/>
    <w:rsid w:val="00375BEA"/>
    <w:rsid w:val="003A13C9"/>
    <w:rsid w:val="003B0CC0"/>
    <w:rsid w:val="003B5037"/>
    <w:rsid w:val="003D30CD"/>
    <w:rsid w:val="00417D2E"/>
    <w:rsid w:val="004208F0"/>
    <w:rsid w:val="004320E6"/>
    <w:rsid w:val="00457DC5"/>
    <w:rsid w:val="0046656D"/>
    <w:rsid w:val="004737A1"/>
    <w:rsid w:val="004738E9"/>
    <w:rsid w:val="00487DEC"/>
    <w:rsid w:val="0049291E"/>
    <w:rsid w:val="004C5D4B"/>
    <w:rsid w:val="004F2E75"/>
    <w:rsid w:val="00544135"/>
    <w:rsid w:val="005969E3"/>
    <w:rsid w:val="005B5A23"/>
    <w:rsid w:val="005B6FF5"/>
    <w:rsid w:val="005C348A"/>
    <w:rsid w:val="005C47A3"/>
    <w:rsid w:val="005F1F85"/>
    <w:rsid w:val="006028FE"/>
    <w:rsid w:val="006206E3"/>
    <w:rsid w:val="00630C01"/>
    <w:rsid w:val="00695A2A"/>
    <w:rsid w:val="006B1A5A"/>
    <w:rsid w:val="006B403B"/>
    <w:rsid w:val="006E5196"/>
    <w:rsid w:val="00742D5B"/>
    <w:rsid w:val="00777AC8"/>
    <w:rsid w:val="007850FD"/>
    <w:rsid w:val="007A5131"/>
    <w:rsid w:val="007A6963"/>
    <w:rsid w:val="007B3703"/>
    <w:rsid w:val="007E0B04"/>
    <w:rsid w:val="007E4197"/>
    <w:rsid w:val="007F0408"/>
    <w:rsid w:val="008131AE"/>
    <w:rsid w:val="008170EF"/>
    <w:rsid w:val="00824EDB"/>
    <w:rsid w:val="00867353"/>
    <w:rsid w:val="00880CC2"/>
    <w:rsid w:val="008875DF"/>
    <w:rsid w:val="00895780"/>
    <w:rsid w:val="008A2303"/>
    <w:rsid w:val="008B1A76"/>
    <w:rsid w:val="008B4E27"/>
    <w:rsid w:val="008B7543"/>
    <w:rsid w:val="008C5048"/>
    <w:rsid w:val="008E3544"/>
    <w:rsid w:val="008E6BBC"/>
    <w:rsid w:val="008F1427"/>
    <w:rsid w:val="00905055"/>
    <w:rsid w:val="00926C65"/>
    <w:rsid w:val="00935FB6"/>
    <w:rsid w:val="009649FA"/>
    <w:rsid w:val="0097613A"/>
    <w:rsid w:val="00976827"/>
    <w:rsid w:val="009804C5"/>
    <w:rsid w:val="0098220D"/>
    <w:rsid w:val="0099634A"/>
    <w:rsid w:val="009A2A75"/>
    <w:rsid w:val="009B086E"/>
    <w:rsid w:val="009C2C12"/>
    <w:rsid w:val="009D6403"/>
    <w:rsid w:val="009F0EAA"/>
    <w:rsid w:val="009F4798"/>
    <w:rsid w:val="009F7583"/>
    <w:rsid w:val="00A238E6"/>
    <w:rsid w:val="00A31564"/>
    <w:rsid w:val="00A31955"/>
    <w:rsid w:val="00A3433C"/>
    <w:rsid w:val="00A735B6"/>
    <w:rsid w:val="00A82FC5"/>
    <w:rsid w:val="00A87915"/>
    <w:rsid w:val="00A90F0E"/>
    <w:rsid w:val="00A95010"/>
    <w:rsid w:val="00AA1F5C"/>
    <w:rsid w:val="00AA4B44"/>
    <w:rsid w:val="00AB4CE7"/>
    <w:rsid w:val="00AC64C8"/>
    <w:rsid w:val="00AE1F46"/>
    <w:rsid w:val="00B15A11"/>
    <w:rsid w:val="00B252F7"/>
    <w:rsid w:val="00B31E34"/>
    <w:rsid w:val="00B46BD2"/>
    <w:rsid w:val="00B51667"/>
    <w:rsid w:val="00BA1F14"/>
    <w:rsid w:val="00BA777F"/>
    <w:rsid w:val="00BB1A71"/>
    <w:rsid w:val="00BB242A"/>
    <w:rsid w:val="00BE0BB0"/>
    <w:rsid w:val="00BE19A9"/>
    <w:rsid w:val="00BE4942"/>
    <w:rsid w:val="00BF3A4C"/>
    <w:rsid w:val="00C24471"/>
    <w:rsid w:val="00C343C2"/>
    <w:rsid w:val="00C81849"/>
    <w:rsid w:val="00C956F4"/>
    <w:rsid w:val="00CA22C1"/>
    <w:rsid w:val="00CA3704"/>
    <w:rsid w:val="00CA3894"/>
    <w:rsid w:val="00CC3F38"/>
    <w:rsid w:val="00CC4F11"/>
    <w:rsid w:val="00CE4E1A"/>
    <w:rsid w:val="00CE5B69"/>
    <w:rsid w:val="00CF27C7"/>
    <w:rsid w:val="00D04F06"/>
    <w:rsid w:val="00D0790B"/>
    <w:rsid w:val="00D11CC5"/>
    <w:rsid w:val="00D56DBC"/>
    <w:rsid w:val="00D71398"/>
    <w:rsid w:val="00D87CE2"/>
    <w:rsid w:val="00D96C0C"/>
    <w:rsid w:val="00DC58A0"/>
    <w:rsid w:val="00DD75CA"/>
    <w:rsid w:val="00DE039B"/>
    <w:rsid w:val="00DE45E9"/>
    <w:rsid w:val="00E06E16"/>
    <w:rsid w:val="00E11AC1"/>
    <w:rsid w:val="00E11DF3"/>
    <w:rsid w:val="00E22CF2"/>
    <w:rsid w:val="00E576FD"/>
    <w:rsid w:val="00E627A3"/>
    <w:rsid w:val="00EA23FF"/>
    <w:rsid w:val="00EB4D8F"/>
    <w:rsid w:val="00EB7A7C"/>
    <w:rsid w:val="00ED1DF1"/>
    <w:rsid w:val="00EE515E"/>
    <w:rsid w:val="00EF19DD"/>
    <w:rsid w:val="00F028A7"/>
    <w:rsid w:val="00F05DBE"/>
    <w:rsid w:val="00F20CF9"/>
    <w:rsid w:val="00F52019"/>
    <w:rsid w:val="00F760FF"/>
    <w:rsid w:val="00FE05CF"/>
    <w:rsid w:val="00FE7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9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A70CB-6CFE-4A60-85C1-B6F0CADA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Pages>
  <Words>1897</Words>
  <Characters>10434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user-toshiba</cp:lastModifiedBy>
  <cp:revision>72</cp:revision>
  <cp:lastPrinted>2014-11-10T13:49:00Z</cp:lastPrinted>
  <dcterms:created xsi:type="dcterms:W3CDTF">2015-01-26T15:54:00Z</dcterms:created>
  <dcterms:modified xsi:type="dcterms:W3CDTF">2015-10-16T16:02:00Z</dcterms:modified>
</cp:coreProperties>
</file>